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58500" w14:textId="77777777" w:rsidR="009B664F" w:rsidRDefault="00074026" w:rsidP="00074026">
      <w:pPr>
        <w:rPr>
          <w:rFonts w:ascii="Trebuchet MS" w:hAnsi="Trebuchet MS"/>
          <w:b/>
          <w:sz w:val="24"/>
          <w:szCs w:val="24"/>
        </w:rPr>
      </w:pPr>
      <w:r>
        <w:rPr>
          <w:rFonts w:ascii="Arial" w:hAnsi="Arial"/>
          <w:sz w:val="22"/>
          <w:szCs w:val="22"/>
        </w:rPr>
        <w:t>(</w:t>
      </w:r>
      <w:r w:rsidRPr="00E3525F">
        <w:rPr>
          <w:rFonts w:ascii="Arial" w:hAnsi="Arial"/>
          <w:sz w:val="22"/>
          <w:szCs w:val="22"/>
        </w:rPr>
        <w:t xml:space="preserve">papel timbrado da </w:t>
      </w:r>
      <w:r>
        <w:rPr>
          <w:rFonts w:ascii="Arial" w:hAnsi="Arial"/>
          <w:sz w:val="22"/>
          <w:szCs w:val="22"/>
        </w:rPr>
        <w:t>conveniada</w:t>
      </w:r>
      <w:r w:rsidRPr="00E3525F">
        <w:rPr>
          <w:rFonts w:ascii="Arial" w:hAnsi="Arial"/>
          <w:sz w:val="22"/>
          <w:szCs w:val="22"/>
        </w:rPr>
        <w:t>)</w:t>
      </w:r>
    </w:p>
    <w:p w14:paraId="417BFD6F" w14:textId="77777777" w:rsidR="00074026" w:rsidRDefault="00074026" w:rsidP="00652872">
      <w:pPr>
        <w:jc w:val="center"/>
        <w:rPr>
          <w:rFonts w:ascii="Trebuchet MS" w:hAnsi="Trebuchet MS"/>
          <w:b/>
          <w:sz w:val="24"/>
          <w:szCs w:val="24"/>
        </w:rPr>
      </w:pPr>
    </w:p>
    <w:p w14:paraId="4CB65A26" w14:textId="77777777" w:rsidR="00074026" w:rsidRDefault="00074026" w:rsidP="00652872">
      <w:pPr>
        <w:jc w:val="center"/>
        <w:rPr>
          <w:rFonts w:ascii="Trebuchet MS" w:hAnsi="Trebuchet MS"/>
          <w:b/>
          <w:sz w:val="24"/>
          <w:szCs w:val="24"/>
        </w:rPr>
      </w:pPr>
    </w:p>
    <w:p w14:paraId="0AAD40F2" w14:textId="77777777" w:rsidR="00652872" w:rsidRDefault="002A34B4" w:rsidP="00652872">
      <w:pPr>
        <w:jc w:val="center"/>
        <w:rPr>
          <w:rFonts w:ascii="Trebuchet MS" w:hAnsi="Trebuchet MS"/>
          <w:b/>
          <w:sz w:val="24"/>
          <w:szCs w:val="24"/>
        </w:rPr>
      </w:pPr>
      <w:r w:rsidRPr="002A34B4">
        <w:rPr>
          <w:rFonts w:ascii="Trebuchet MS" w:hAnsi="Trebuchet MS"/>
          <w:b/>
          <w:sz w:val="24"/>
          <w:szCs w:val="24"/>
        </w:rPr>
        <w:t>Relatório de Cumprimento do Objeto</w:t>
      </w:r>
    </w:p>
    <w:p w14:paraId="3FF11820" w14:textId="056982F6" w:rsidR="00302DEE" w:rsidRDefault="00302DEE" w:rsidP="00652872">
      <w:pPr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Declaração de Encerramento do Instrumento de Repasse</w:t>
      </w:r>
    </w:p>
    <w:p w14:paraId="4991F79D" w14:textId="77777777" w:rsidR="00652872" w:rsidRPr="002A34B4" w:rsidRDefault="00652872" w:rsidP="00652872">
      <w:pPr>
        <w:jc w:val="both"/>
        <w:rPr>
          <w:rFonts w:ascii="Trebuchet MS" w:hAnsi="Trebuchet MS"/>
          <w:b/>
          <w:sz w:val="24"/>
          <w:szCs w:val="24"/>
        </w:rPr>
      </w:pPr>
    </w:p>
    <w:p w14:paraId="7FD520BE" w14:textId="77777777" w:rsidR="002A34B4" w:rsidRDefault="002A34B4" w:rsidP="002A34B4">
      <w:pPr>
        <w:jc w:val="center"/>
        <w:rPr>
          <w:rFonts w:ascii="Arial" w:hAnsi="Arial"/>
        </w:rPr>
      </w:pPr>
    </w:p>
    <w:tbl>
      <w:tblPr>
        <w:tblW w:w="1091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5812"/>
      </w:tblGrid>
      <w:tr w:rsidR="00961088" w:rsidRPr="002A34B4" w14:paraId="23210407" w14:textId="77777777" w:rsidTr="52B1306C">
        <w:trPr>
          <w:cantSplit/>
          <w:trHeight w:val="384"/>
        </w:trPr>
        <w:tc>
          <w:tcPr>
            <w:tcW w:w="5104" w:type="dxa"/>
          </w:tcPr>
          <w:p w14:paraId="2E5609A4" w14:textId="77777777" w:rsidR="00961088" w:rsidRPr="00961088" w:rsidRDefault="00961088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 xml:space="preserve">Processo de seleção: </w:t>
            </w:r>
            <w:r>
              <w:rPr>
                <w:rFonts w:ascii="Arial" w:hAnsi="Arial"/>
                <w:bCs/>
              </w:rPr>
              <w:t>Edital 01/2023</w:t>
            </w:r>
          </w:p>
        </w:tc>
        <w:tc>
          <w:tcPr>
            <w:tcW w:w="5812" w:type="dxa"/>
          </w:tcPr>
          <w:p w14:paraId="35BCB2B8" w14:textId="77056B11" w:rsidR="00961088" w:rsidRDefault="0096108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Programa: </w:t>
            </w:r>
            <w:r w:rsidRPr="00961088">
              <w:rPr>
                <w:rFonts w:ascii="Arial" w:hAnsi="Arial"/>
                <w:bCs/>
              </w:rPr>
              <w:t xml:space="preserve">Itaipu Mais </w:t>
            </w:r>
            <w:r w:rsidR="00814AF4">
              <w:rPr>
                <w:rFonts w:ascii="Arial" w:hAnsi="Arial"/>
                <w:bCs/>
              </w:rPr>
              <w:t>q</w:t>
            </w:r>
            <w:r w:rsidRPr="00961088">
              <w:rPr>
                <w:rFonts w:ascii="Arial" w:hAnsi="Arial"/>
                <w:bCs/>
              </w:rPr>
              <w:t>ue Energia</w:t>
            </w:r>
          </w:p>
        </w:tc>
      </w:tr>
      <w:tr w:rsidR="006E67DA" w:rsidRPr="002A34B4" w14:paraId="4166C1C4" w14:textId="77777777" w:rsidTr="52B1306C">
        <w:trPr>
          <w:cantSplit/>
          <w:trHeight w:val="405"/>
        </w:trPr>
        <w:tc>
          <w:tcPr>
            <w:tcW w:w="5104" w:type="dxa"/>
          </w:tcPr>
          <w:p w14:paraId="44A44973" w14:textId="77777777" w:rsidR="006E67DA" w:rsidRPr="002A34B4" w:rsidRDefault="006E67D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BENEFICIÁRIA:</w:t>
            </w:r>
          </w:p>
        </w:tc>
        <w:tc>
          <w:tcPr>
            <w:tcW w:w="5812" w:type="dxa"/>
          </w:tcPr>
          <w:p w14:paraId="6DA29080" w14:textId="77777777" w:rsidR="006E67DA" w:rsidRDefault="006E67D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DATA:</w:t>
            </w:r>
          </w:p>
          <w:p w14:paraId="108E6288" w14:textId="77777777" w:rsidR="006E67DA" w:rsidRPr="002A34B4" w:rsidRDefault="006E67DA">
            <w:pPr>
              <w:rPr>
                <w:rFonts w:ascii="Arial" w:hAnsi="Arial"/>
                <w:b/>
              </w:rPr>
            </w:pPr>
          </w:p>
        </w:tc>
      </w:tr>
      <w:tr w:rsidR="007C0D36" w:rsidRPr="002A34B4" w14:paraId="5134291C" w14:textId="77777777" w:rsidTr="52B1306C">
        <w:trPr>
          <w:cantSplit/>
          <w:trHeight w:val="511"/>
        </w:trPr>
        <w:tc>
          <w:tcPr>
            <w:tcW w:w="5104" w:type="dxa"/>
          </w:tcPr>
          <w:p w14:paraId="1E244530" w14:textId="77777777" w:rsidR="007C0D36" w:rsidRPr="002A34B4" w:rsidRDefault="002A34B4">
            <w:pPr>
              <w:rPr>
                <w:rFonts w:ascii="Arial" w:hAnsi="Arial"/>
                <w:b/>
              </w:rPr>
            </w:pPr>
            <w:r w:rsidRPr="002A34B4">
              <w:rPr>
                <w:rFonts w:ascii="Arial" w:hAnsi="Arial"/>
                <w:b/>
              </w:rPr>
              <w:t>C</w:t>
            </w:r>
            <w:r w:rsidR="00074026">
              <w:rPr>
                <w:rFonts w:ascii="Arial" w:hAnsi="Arial"/>
                <w:b/>
              </w:rPr>
              <w:t>NPJ</w:t>
            </w:r>
            <w:r w:rsidR="00813020">
              <w:rPr>
                <w:rFonts w:ascii="Arial" w:hAnsi="Arial"/>
                <w:b/>
              </w:rPr>
              <w:t>:</w:t>
            </w:r>
          </w:p>
        </w:tc>
        <w:tc>
          <w:tcPr>
            <w:tcW w:w="5812" w:type="dxa"/>
          </w:tcPr>
          <w:p w14:paraId="707EF2C3" w14:textId="095F9549" w:rsidR="007C0D36" w:rsidRPr="002A34B4" w:rsidRDefault="00074026" w:rsidP="52B1306C">
            <w:pPr>
              <w:rPr>
                <w:rFonts w:ascii="Arial" w:hAnsi="Arial"/>
                <w:b/>
                <w:bCs/>
              </w:rPr>
            </w:pPr>
            <w:r w:rsidRPr="52B1306C">
              <w:rPr>
                <w:rFonts w:ascii="Arial" w:hAnsi="Arial"/>
                <w:b/>
                <w:bCs/>
              </w:rPr>
              <w:t>Nº INSTRUMEN</w:t>
            </w:r>
            <w:r w:rsidR="3C561D8F" w:rsidRPr="52B1306C">
              <w:rPr>
                <w:rFonts w:ascii="Arial" w:hAnsi="Arial"/>
                <w:b/>
                <w:bCs/>
              </w:rPr>
              <w:t>T</w:t>
            </w:r>
            <w:r w:rsidRPr="52B1306C">
              <w:rPr>
                <w:rFonts w:ascii="Arial" w:hAnsi="Arial"/>
                <w:b/>
                <w:bCs/>
              </w:rPr>
              <w:t>O DE REPASSE</w:t>
            </w:r>
            <w:r w:rsidR="00813020" w:rsidRPr="52B1306C">
              <w:rPr>
                <w:rFonts w:ascii="Arial" w:hAnsi="Arial"/>
                <w:b/>
                <w:bCs/>
              </w:rPr>
              <w:t>:</w:t>
            </w:r>
          </w:p>
        </w:tc>
      </w:tr>
      <w:tr w:rsidR="00814AF4" w:rsidRPr="002A34B4" w14:paraId="5931A59C" w14:textId="77777777">
        <w:trPr>
          <w:cantSplit/>
          <w:trHeight w:val="561"/>
        </w:trPr>
        <w:tc>
          <w:tcPr>
            <w:tcW w:w="10916" w:type="dxa"/>
            <w:gridSpan w:val="2"/>
          </w:tcPr>
          <w:p w14:paraId="1B12D415" w14:textId="77777777" w:rsidR="00814AF4" w:rsidRPr="002A34B4" w:rsidRDefault="00814AF4" w:rsidP="002A34B4">
            <w:pPr>
              <w:rPr>
                <w:rFonts w:ascii="Arial" w:hAnsi="Arial"/>
                <w:b/>
              </w:rPr>
            </w:pPr>
          </w:p>
          <w:p w14:paraId="6DC27C91" w14:textId="5565CC56" w:rsidR="00814AF4" w:rsidRPr="002A34B4" w:rsidRDefault="00814AF4" w:rsidP="00814AF4">
            <w:pPr>
              <w:rPr>
                <w:rFonts w:ascii="Arial" w:hAnsi="Arial"/>
                <w:b/>
              </w:rPr>
            </w:pPr>
            <w:r w:rsidRPr="002A34B4">
              <w:rPr>
                <w:rFonts w:ascii="Arial" w:hAnsi="Arial"/>
                <w:b/>
              </w:rPr>
              <w:t>Vigência</w:t>
            </w:r>
            <w:r>
              <w:rPr>
                <w:rFonts w:ascii="Arial" w:hAnsi="Arial"/>
                <w:b/>
              </w:rPr>
              <w:t>:</w:t>
            </w:r>
            <w:r w:rsidRPr="002A34B4">
              <w:rPr>
                <w:rFonts w:ascii="Arial" w:hAnsi="Arial"/>
                <w:b/>
              </w:rPr>
              <w:t xml:space="preserve"> ___/___/___ a ___/___/___</w:t>
            </w:r>
          </w:p>
        </w:tc>
      </w:tr>
    </w:tbl>
    <w:p w14:paraId="60AB30E7" w14:textId="77777777" w:rsidR="007C0D36" w:rsidRPr="002A34B4" w:rsidRDefault="007C0D36">
      <w:pPr>
        <w:rPr>
          <w:rFonts w:ascii="Arial" w:hAnsi="Arial"/>
        </w:rPr>
      </w:pPr>
    </w:p>
    <w:tbl>
      <w:tblPr>
        <w:tblW w:w="1091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4111"/>
      </w:tblGrid>
      <w:tr w:rsidR="0046692E" w:rsidRPr="002A34B4" w14:paraId="24E435DC" w14:textId="77777777">
        <w:trPr>
          <w:trHeight w:val="311"/>
        </w:trPr>
        <w:tc>
          <w:tcPr>
            <w:tcW w:w="10916" w:type="dxa"/>
            <w:gridSpan w:val="3"/>
            <w:shd w:val="clear" w:color="auto" w:fill="D9F2D0"/>
          </w:tcPr>
          <w:p w14:paraId="228008F4" w14:textId="392FDC2A" w:rsidR="0046692E" w:rsidRPr="00376B85" w:rsidRDefault="0046692E" w:rsidP="001118FA">
            <w:pPr>
              <w:rPr>
                <w:rFonts w:ascii="Arial" w:hAnsi="Arial"/>
                <w:b/>
                <w:bCs/>
              </w:rPr>
            </w:pPr>
            <w:r w:rsidRPr="00376B85">
              <w:rPr>
                <w:rFonts w:ascii="Arial" w:hAnsi="Arial"/>
                <w:b/>
                <w:bCs/>
              </w:rPr>
              <w:t>RECURSOS FINANCEIROS APROVADOS</w:t>
            </w:r>
          </w:p>
        </w:tc>
      </w:tr>
      <w:tr w:rsidR="0046692E" w:rsidRPr="002A34B4" w14:paraId="118FCA30" w14:textId="77777777">
        <w:trPr>
          <w:trHeight w:val="557"/>
        </w:trPr>
        <w:tc>
          <w:tcPr>
            <w:tcW w:w="3261" w:type="dxa"/>
            <w:shd w:val="clear" w:color="auto" w:fill="D9F2D0"/>
          </w:tcPr>
          <w:p w14:paraId="61F2FBC2" w14:textId="77777777" w:rsidR="0046692E" w:rsidRDefault="0046692E" w:rsidP="004669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Valor Total de Investimento:</w:t>
            </w:r>
          </w:p>
          <w:p w14:paraId="41B11C37" w14:textId="77777777" w:rsidR="0046692E" w:rsidRDefault="0046692E" w:rsidP="0046692E">
            <w:pPr>
              <w:rPr>
                <w:rFonts w:ascii="Arial" w:hAnsi="Arial"/>
              </w:rPr>
            </w:pPr>
          </w:p>
          <w:p w14:paraId="4294428C" w14:textId="77777777" w:rsidR="0046692E" w:rsidRDefault="0046692E" w:rsidP="0046692E">
            <w:pPr>
              <w:rPr>
                <w:rFonts w:ascii="Arial" w:hAnsi="Arial"/>
              </w:rPr>
            </w:pPr>
            <w:r w:rsidRPr="00625204">
              <w:rPr>
                <w:rFonts w:ascii="Arial" w:hAnsi="Arial"/>
                <w:highlight w:val="yellow"/>
              </w:rPr>
              <w:t>R$ XXXX,XX</w:t>
            </w:r>
          </w:p>
        </w:tc>
        <w:tc>
          <w:tcPr>
            <w:tcW w:w="3544" w:type="dxa"/>
            <w:shd w:val="clear" w:color="auto" w:fill="D9F2D0"/>
          </w:tcPr>
          <w:p w14:paraId="4CC9C329" w14:textId="77777777" w:rsidR="0046692E" w:rsidRDefault="0046692E" w:rsidP="004669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Recursos do Repasse de ITAIPU:</w:t>
            </w:r>
          </w:p>
          <w:p w14:paraId="7350CE9D" w14:textId="77777777" w:rsidR="0046692E" w:rsidRDefault="0046692E" w:rsidP="0046692E">
            <w:pPr>
              <w:rPr>
                <w:rFonts w:ascii="Arial" w:hAnsi="Arial"/>
              </w:rPr>
            </w:pPr>
          </w:p>
          <w:p w14:paraId="7E134B40" w14:textId="77777777" w:rsidR="0046692E" w:rsidRDefault="0046692E" w:rsidP="0046692E">
            <w:pPr>
              <w:rPr>
                <w:rFonts w:ascii="Arial" w:hAnsi="Arial"/>
              </w:rPr>
            </w:pPr>
            <w:r w:rsidRPr="00625204">
              <w:rPr>
                <w:rFonts w:ascii="Arial" w:hAnsi="Arial"/>
                <w:highlight w:val="yellow"/>
              </w:rPr>
              <w:t>R$ XXXX,XX</w:t>
            </w:r>
          </w:p>
        </w:tc>
        <w:tc>
          <w:tcPr>
            <w:tcW w:w="4111" w:type="dxa"/>
            <w:shd w:val="clear" w:color="auto" w:fill="D9F2D0"/>
          </w:tcPr>
          <w:p w14:paraId="453ADDF2" w14:textId="77777777" w:rsidR="0046692E" w:rsidRDefault="0046692E" w:rsidP="004669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Recursos da Contrapartida BENEFICIÁRIA: </w:t>
            </w:r>
          </w:p>
          <w:p w14:paraId="7E6164F4" w14:textId="77777777" w:rsidR="0046692E" w:rsidRDefault="0046692E" w:rsidP="0046692E">
            <w:pPr>
              <w:rPr>
                <w:rFonts w:ascii="Arial" w:hAnsi="Arial"/>
              </w:rPr>
            </w:pPr>
          </w:p>
          <w:p w14:paraId="796ACEE3" w14:textId="77777777" w:rsidR="0046692E" w:rsidRDefault="0046692E" w:rsidP="0046692E">
            <w:pPr>
              <w:rPr>
                <w:rFonts w:ascii="Arial" w:hAnsi="Arial"/>
              </w:rPr>
            </w:pPr>
            <w:r w:rsidRPr="00625204">
              <w:rPr>
                <w:rFonts w:ascii="Arial" w:hAnsi="Arial"/>
                <w:highlight w:val="yellow"/>
              </w:rPr>
              <w:t>R$ XXXX,XX</w:t>
            </w:r>
          </w:p>
        </w:tc>
      </w:tr>
      <w:tr w:rsidR="0046692E" w:rsidRPr="002A34B4" w14:paraId="0C4C5C10" w14:textId="77777777" w:rsidTr="205576BB">
        <w:trPr>
          <w:trHeight w:val="141"/>
        </w:trPr>
        <w:tc>
          <w:tcPr>
            <w:tcW w:w="10916" w:type="dxa"/>
            <w:gridSpan w:val="3"/>
          </w:tcPr>
          <w:p w14:paraId="544C4052" w14:textId="77777777" w:rsidR="0046692E" w:rsidRDefault="0046692E" w:rsidP="0046692E">
            <w:pPr>
              <w:rPr>
                <w:rFonts w:ascii="Arial" w:hAnsi="Arial"/>
              </w:rPr>
            </w:pPr>
          </w:p>
        </w:tc>
      </w:tr>
      <w:tr w:rsidR="0046692E" w:rsidRPr="002A34B4" w14:paraId="5BB3DC53" w14:textId="77777777" w:rsidTr="205576BB">
        <w:trPr>
          <w:trHeight w:val="286"/>
        </w:trPr>
        <w:tc>
          <w:tcPr>
            <w:tcW w:w="10916" w:type="dxa"/>
            <w:gridSpan w:val="3"/>
            <w:shd w:val="clear" w:color="auto" w:fill="FFFFCC"/>
          </w:tcPr>
          <w:p w14:paraId="68749638" w14:textId="77777777" w:rsidR="0046692E" w:rsidRPr="00376B85" w:rsidRDefault="0046692E" w:rsidP="0046692E">
            <w:pPr>
              <w:rPr>
                <w:rFonts w:ascii="Arial" w:hAnsi="Arial"/>
                <w:b/>
                <w:bCs/>
              </w:rPr>
            </w:pPr>
            <w:r w:rsidRPr="00376B85">
              <w:rPr>
                <w:rFonts w:ascii="Arial" w:hAnsi="Arial"/>
                <w:b/>
                <w:bCs/>
              </w:rPr>
              <w:t>RECURSOS FINANCEIROS EXECUTADOS</w:t>
            </w:r>
          </w:p>
        </w:tc>
      </w:tr>
      <w:tr w:rsidR="0046692E" w:rsidRPr="002A34B4" w14:paraId="24DD6653" w14:textId="77777777" w:rsidTr="205576BB">
        <w:trPr>
          <w:trHeight w:val="844"/>
        </w:trPr>
        <w:tc>
          <w:tcPr>
            <w:tcW w:w="3261" w:type="dxa"/>
            <w:shd w:val="clear" w:color="auto" w:fill="FFFFCC"/>
          </w:tcPr>
          <w:p w14:paraId="1E185145" w14:textId="77777777" w:rsidR="0046692E" w:rsidRDefault="0046692E" w:rsidP="004669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Valor Total de Investimento:</w:t>
            </w:r>
          </w:p>
          <w:p w14:paraId="25F273DF" w14:textId="77777777" w:rsidR="0046692E" w:rsidRDefault="0046692E" w:rsidP="0046692E">
            <w:pPr>
              <w:rPr>
                <w:rFonts w:ascii="Arial" w:hAnsi="Arial"/>
              </w:rPr>
            </w:pPr>
          </w:p>
          <w:p w14:paraId="61540781" w14:textId="77777777" w:rsidR="0046692E" w:rsidRPr="002A34B4" w:rsidRDefault="0046692E" w:rsidP="0046692E">
            <w:pPr>
              <w:rPr>
                <w:rFonts w:ascii="Arial" w:hAnsi="Arial"/>
              </w:rPr>
            </w:pPr>
            <w:r w:rsidRPr="00625204">
              <w:rPr>
                <w:rFonts w:ascii="Arial" w:hAnsi="Arial"/>
                <w:highlight w:val="yellow"/>
              </w:rPr>
              <w:t>R$ XXXX</w:t>
            </w:r>
          </w:p>
        </w:tc>
        <w:tc>
          <w:tcPr>
            <w:tcW w:w="3544" w:type="dxa"/>
            <w:shd w:val="clear" w:color="auto" w:fill="FFFFCC"/>
          </w:tcPr>
          <w:p w14:paraId="6FB0C35E" w14:textId="77777777" w:rsidR="0046692E" w:rsidRDefault="0046692E" w:rsidP="004669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Recursos do Repasse de ITAIPU:</w:t>
            </w:r>
          </w:p>
          <w:p w14:paraId="6B43CF61" w14:textId="77777777" w:rsidR="0046692E" w:rsidRDefault="0046692E" w:rsidP="0046692E">
            <w:pPr>
              <w:rPr>
                <w:rFonts w:ascii="Arial" w:hAnsi="Arial"/>
              </w:rPr>
            </w:pPr>
          </w:p>
          <w:p w14:paraId="23779B2D" w14:textId="77777777" w:rsidR="0046692E" w:rsidRPr="002A34B4" w:rsidRDefault="0046692E" w:rsidP="0046692E">
            <w:pPr>
              <w:rPr>
                <w:rFonts w:ascii="Arial" w:hAnsi="Arial"/>
              </w:rPr>
            </w:pPr>
            <w:r w:rsidRPr="00625204">
              <w:rPr>
                <w:rFonts w:ascii="Arial" w:hAnsi="Arial"/>
                <w:highlight w:val="yellow"/>
              </w:rPr>
              <w:t>R$ XXXX</w:t>
            </w:r>
          </w:p>
        </w:tc>
        <w:tc>
          <w:tcPr>
            <w:tcW w:w="4111" w:type="dxa"/>
            <w:shd w:val="clear" w:color="auto" w:fill="FFFFCC"/>
          </w:tcPr>
          <w:p w14:paraId="3E88C638" w14:textId="77777777" w:rsidR="0046692E" w:rsidRDefault="0046692E" w:rsidP="004669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Recursos da Contrapartida BENEFICIÁRIA: </w:t>
            </w:r>
          </w:p>
          <w:p w14:paraId="20292704" w14:textId="77777777" w:rsidR="0046692E" w:rsidRDefault="0046692E" w:rsidP="0046692E">
            <w:pPr>
              <w:rPr>
                <w:rFonts w:ascii="Arial" w:hAnsi="Arial"/>
              </w:rPr>
            </w:pPr>
          </w:p>
          <w:p w14:paraId="65CA81AB" w14:textId="77777777" w:rsidR="0046692E" w:rsidRPr="002A34B4" w:rsidRDefault="0046692E" w:rsidP="0046692E">
            <w:pPr>
              <w:rPr>
                <w:rFonts w:ascii="Arial" w:hAnsi="Arial"/>
              </w:rPr>
            </w:pPr>
            <w:r w:rsidRPr="00625204">
              <w:rPr>
                <w:rFonts w:ascii="Arial" w:hAnsi="Arial"/>
                <w:highlight w:val="yellow"/>
              </w:rPr>
              <w:t>R$ XXXX</w:t>
            </w:r>
          </w:p>
        </w:tc>
      </w:tr>
      <w:tr w:rsidR="0007596E" w:rsidRPr="002A34B4" w14:paraId="14658C05" w14:textId="77777777" w:rsidTr="205576BB">
        <w:trPr>
          <w:trHeight w:val="167"/>
        </w:trPr>
        <w:tc>
          <w:tcPr>
            <w:tcW w:w="10916" w:type="dxa"/>
            <w:gridSpan w:val="3"/>
            <w:shd w:val="clear" w:color="auto" w:fill="FFFFCC"/>
          </w:tcPr>
          <w:p w14:paraId="2A7CE4E2" w14:textId="77777777" w:rsidR="0007596E" w:rsidRPr="00326E10" w:rsidRDefault="0007596E" w:rsidP="0046692E">
            <w:pPr>
              <w:rPr>
                <w:rFonts w:ascii="Arial" w:hAnsi="Arial"/>
              </w:rPr>
            </w:pPr>
          </w:p>
        </w:tc>
      </w:tr>
      <w:tr w:rsidR="00E65D0D" w:rsidRPr="002A34B4" w14:paraId="76E08571" w14:textId="77777777" w:rsidTr="205576BB">
        <w:trPr>
          <w:trHeight w:val="341"/>
        </w:trPr>
        <w:tc>
          <w:tcPr>
            <w:tcW w:w="10916" w:type="dxa"/>
            <w:gridSpan w:val="3"/>
            <w:shd w:val="clear" w:color="auto" w:fill="FFFFCC"/>
          </w:tcPr>
          <w:p w14:paraId="10ADCEBB" w14:textId="3222836D" w:rsidR="00E65D0D" w:rsidRPr="00326E10" w:rsidRDefault="00E65D0D" w:rsidP="0046692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SALD</w:t>
            </w:r>
            <w:r w:rsidR="004B32C1">
              <w:rPr>
                <w:rFonts w:ascii="Arial" w:hAnsi="Arial"/>
                <w:b/>
                <w:bCs/>
              </w:rPr>
              <w:t>OS A DEVOLVER</w:t>
            </w:r>
          </w:p>
        </w:tc>
      </w:tr>
      <w:tr w:rsidR="006E67DA" w:rsidRPr="002A34B4" w14:paraId="7BC6955C" w14:textId="77777777" w:rsidTr="205576BB">
        <w:trPr>
          <w:trHeight w:val="844"/>
        </w:trPr>
        <w:tc>
          <w:tcPr>
            <w:tcW w:w="3261" w:type="dxa"/>
            <w:shd w:val="clear" w:color="auto" w:fill="FFFFCC"/>
          </w:tcPr>
          <w:p w14:paraId="5CAB3287" w14:textId="20EF1BDD" w:rsidR="006E67DA" w:rsidRDefault="008D425A" w:rsidP="004669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Saldo do repasse de ITAIPU</w:t>
            </w:r>
            <w:r w:rsidR="006E67DA">
              <w:rPr>
                <w:rFonts w:ascii="Arial" w:hAnsi="Arial"/>
              </w:rPr>
              <w:t>:</w:t>
            </w:r>
          </w:p>
          <w:p w14:paraId="2EBE3D9C" w14:textId="77777777" w:rsidR="00326E10" w:rsidRDefault="00326E10" w:rsidP="0046692E">
            <w:pPr>
              <w:rPr>
                <w:rFonts w:ascii="Arial" w:hAnsi="Arial"/>
              </w:rPr>
            </w:pPr>
          </w:p>
          <w:p w14:paraId="534E57F9" w14:textId="77777777" w:rsidR="00326E10" w:rsidRDefault="00326E10" w:rsidP="0046692E">
            <w:pPr>
              <w:rPr>
                <w:rFonts w:ascii="Arial" w:hAnsi="Arial"/>
              </w:rPr>
            </w:pPr>
          </w:p>
        </w:tc>
        <w:tc>
          <w:tcPr>
            <w:tcW w:w="3544" w:type="dxa"/>
            <w:shd w:val="clear" w:color="auto" w:fill="FFFFCC"/>
          </w:tcPr>
          <w:p w14:paraId="7F91BE2D" w14:textId="2E47AB83" w:rsidR="00326E10" w:rsidRPr="00326E10" w:rsidRDefault="008D425A" w:rsidP="004669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Rendimentos</w:t>
            </w:r>
            <w:r w:rsidR="00326E10" w:rsidRPr="00326E10">
              <w:rPr>
                <w:rFonts w:ascii="Arial" w:hAnsi="Arial"/>
              </w:rPr>
              <w:t>:</w:t>
            </w:r>
          </w:p>
          <w:p w14:paraId="1539B292" w14:textId="77777777" w:rsidR="00326E10" w:rsidRPr="00326E10" w:rsidRDefault="00326E10" w:rsidP="0046692E">
            <w:pPr>
              <w:rPr>
                <w:rFonts w:ascii="Arial" w:hAnsi="Arial"/>
              </w:rPr>
            </w:pPr>
          </w:p>
          <w:p w14:paraId="61844602" w14:textId="77777777" w:rsidR="006E67DA" w:rsidRPr="00326E10" w:rsidRDefault="006E67DA" w:rsidP="0046692E">
            <w:pPr>
              <w:rPr>
                <w:rFonts w:ascii="Arial" w:hAnsi="Arial"/>
              </w:rPr>
            </w:pPr>
            <w:r w:rsidRPr="00326E10">
              <w:rPr>
                <w:rFonts w:ascii="Arial" w:hAnsi="Arial"/>
              </w:rPr>
              <w:t>R$</w:t>
            </w:r>
            <w:r w:rsidR="00326E10" w:rsidRPr="00326E10">
              <w:rPr>
                <w:rFonts w:ascii="Arial" w:hAnsi="Arial"/>
              </w:rPr>
              <w:t xml:space="preserve"> </w:t>
            </w:r>
            <w:r w:rsidR="00326E10" w:rsidRPr="00326E10">
              <w:rPr>
                <w:rFonts w:ascii="Arial" w:hAnsi="Arial"/>
                <w:highlight w:val="yellow"/>
              </w:rPr>
              <w:t>XXXX</w:t>
            </w:r>
          </w:p>
        </w:tc>
        <w:tc>
          <w:tcPr>
            <w:tcW w:w="4111" w:type="dxa"/>
            <w:shd w:val="clear" w:color="auto" w:fill="FFFFCC"/>
          </w:tcPr>
          <w:p w14:paraId="2A7E92B2" w14:textId="1533E188" w:rsidR="00326E10" w:rsidRPr="00326E10" w:rsidRDefault="008D425A" w:rsidP="004669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 a devolver</w:t>
            </w:r>
            <w:r w:rsidR="00BD2B70">
              <w:rPr>
                <w:rFonts w:ascii="Arial" w:hAnsi="Arial"/>
              </w:rPr>
              <w:t>:</w:t>
            </w:r>
          </w:p>
          <w:p w14:paraId="54CE7394" w14:textId="77777777" w:rsidR="00326E10" w:rsidRPr="00326E10" w:rsidRDefault="00326E10" w:rsidP="0046692E">
            <w:pPr>
              <w:rPr>
                <w:rFonts w:ascii="Arial" w:hAnsi="Arial"/>
              </w:rPr>
            </w:pPr>
          </w:p>
          <w:p w14:paraId="0F34E875" w14:textId="77777777" w:rsidR="006E67DA" w:rsidRPr="00326E10" w:rsidRDefault="006E67DA" w:rsidP="0046692E">
            <w:pPr>
              <w:rPr>
                <w:rFonts w:ascii="Arial" w:hAnsi="Arial"/>
              </w:rPr>
            </w:pPr>
            <w:r w:rsidRPr="00326E10">
              <w:rPr>
                <w:rFonts w:ascii="Arial" w:hAnsi="Arial"/>
              </w:rPr>
              <w:t xml:space="preserve"> </w:t>
            </w:r>
            <w:r w:rsidRPr="00326E10">
              <w:rPr>
                <w:rFonts w:ascii="Arial" w:hAnsi="Arial"/>
                <w:highlight w:val="yellow"/>
              </w:rPr>
              <w:t>R$</w:t>
            </w:r>
            <w:r w:rsidR="00326E10" w:rsidRPr="00326E10">
              <w:rPr>
                <w:rFonts w:ascii="Arial" w:hAnsi="Arial"/>
                <w:highlight w:val="yellow"/>
              </w:rPr>
              <w:t xml:space="preserve"> XXXX</w:t>
            </w:r>
          </w:p>
        </w:tc>
      </w:tr>
      <w:tr w:rsidR="0046692E" w:rsidRPr="002A34B4" w14:paraId="61395649" w14:textId="77777777" w:rsidTr="205576BB">
        <w:trPr>
          <w:trHeight w:val="165"/>
        </w:trPr>
        <w:tc>
          <w:tcPr>
            <w:tcW w:w="10916" w:type="dxa"/>
            <w:gridSpan w:val="3"/>
          </w:tcPr>
          <w:p w14:paraId="633772BB" w14:textId="77777777" w:rsidR="0046692E" w:rsidRPr="002A34B4" w:rsidRDefault="0046692E" w:rsidP="0046692E">
            <w:pPr>
              <w:rPr>
                <w:rFonts w:ascii="Arial" w:hAnsi="Arial"/>
              </w:rPr>
            </w:pPr>
          </w:p>
        </w:tc>
      </w:tr>
      <w:tr w:rsidR="0046692E" w:rsidRPr="002A34B4" w14:paraId="6D35EC26" w14:textId="77777777" w:rsidTr="205576BB">
        <w:trPr>
          <w:trHeight w:val="969"/>
        </w:trPr>
        <w:tc>
          <w:tcPr>
            <w:tcW w:w="10916" w:type="dxa"/>
            <w:gridSpan w:val="3"/>
          </w:tcPr>
          <w:p w14:paraId="43908254" w14:textId="77777777" w:rsidR="0046692E" w:rsidRDefault="0046692E" w:rsidP="0046692E">
            <w:pPr>
              <w:rPr>
                <w:rFonts w:ascii="Arial" w:hAnsi="Arial"/>
              </w:rPr>
            </w:pPr>
            <w:r w:rsidRPr="00981C33">
              <w:rPr>
                <w:rFonts w:ascii="Arial" w:hAnsi="Arial"/>
                <w:b/>
                <w:bCs/>
              </w:rPr>
              <w:t xml:space="preserve">JUSTIFICATIVAS DA NÃO EXECUÇÃO TOTAL OU PARCIAL DE ATIVIDADE, </w:t>
            </w:r>
            <w:r w:rsidRPr="00981C33">
              <w:rPr>
                <w:rFonts w:ascii="Arial" w:hAnsi="Arial"/>
                <w:b/>
                <w:bCs/>
                <w:highlight w:val="yellow"/>
              </w:rPr>
              <w:t>SE FOR O CASO</w:t>
            </w:r>
            <w:r w:rsidRPr="002A34B4">
              <w:rPr>
                <w:rFonts w:ascii="Arial" w:hAnsi="Arial"/>
              </w:rPr>
              <w:t>:</w:t>
            </w:r>
          </w:p>
          <w:p w14:paraId="19E4AACF" w14:textId="77777777" w:rsidR="0046692E" w:rsidRDefault="0046692E" w:rsidP="0046692E">
            <w:pPr>
              <w:rPr>
                <w:rFonts w:ascii="Arial" w:hAnsi="Arial"/>
              </w:rPr>
            </w:pPr>
          </w:p>
          <w:p w14:paraId="747975F4" w14:textId="3374F543" w:rsidR="00D4151C" w:rsidRPr="00C40253" w:rsidRDefault="7786CF7B" w:rsidP="205576BB">
            <w:pPr>
              <w:rPr>
                <w:rFonts w:ascii="Arial" w:hAnsi="Arial"/>
                <w:i/>
                <w:iCs/>
                <w:sz w:val="22"/>
                <w:szCs w:val="22"/>
                <w:u w:val="single"/>
              </w:rPr>
            </w:pPr>
            <w:r w:rsidRPr="205576BB">
              <w:rPr>
                <w:rFonts w:ascii="Arial" w:hAnsi="Arial"/>
                <w:i/>
                <w:iCs/>
                <w:sz w:val="22"/>
                <w:szCs w:val="22"/>
                <w:u w:val="single"/>
              </w:rPr>
              <w:t>Apresentar a(s) justificativa(s) técnica(s) de não execução</w:t>
            </w:r>
            <w:r w:rsidR="453EE1DC" w:rsidRPr="205576BB">
              <w:rPr>
                <w:rFonts w:ascii="Arial" w:hAnsi="Arial"/>
                <w:i/>
                <w:iCs/>
                <w:sz w:val="22"/>
                <w:szCs w:val="22"/>
                <w:u w:val="single"/>
              </w:rPr>
              <w:t>, execução</w:t>
            </w:r>
            <w:r w:rsidRPr="205576BB">
              <w:rPr>
                <w:rFonts w:ascii="Arial" w:hAnsi="Arial"/>
                <w:i/>
                <w:iCs/>
                <w:sz w:val="22"/>
                <w:szCs w:val="22"/>
                <w:u w:val="single"/>
              </w:rPr>
              <w:t xml:space="preserve"> parcial ou total da(s) atividade(s), de preferência com comprovação do fato relatado.......</w:t>
            </w:r>
          </w:p>
          <w:p w14:paraId="72AEF8AA" w14:textId="77777777" w:rsidR="00D4151C" w:rsidRDefault="00D4151C" w:rsidP="0046692E">
            <w:pPr>
              <w:rPr>
                <w:rFonts w:ascii="Arial" w:hAnsi="Arial"/>
              </w:rPr>
            </w:pPr>
          </w:p>
          <w:p w14:paraId="3D8688AB" w14:textId="77777777" w:rsidR="00D4151C" w:rsidRPr="002A34B4" w:rsidRDefault="00D4151C" w:rsidP="0046692E">
            <w:pPr>
              <w:rPr>
                <w:rFonts w:ascii="Arial" w:hAnsi="Arial"/>
              </w:rPr>
            </w:pPr>
          </w:p>
        </w:tc>
      </w:tr>
      <w:tr w:rsidR="0046692E" w:rsidRPr="002A34B4" w14:paraId="1DF39CDC" w14:textId="77777777" w:rsidTr="205576BB">
        <w:trPr>
          <w:trHeight w:val="1652"/>
        </w:trPr>
        <w:tc>
          <w:tcPr>
            <w:tcW w:w="10916" w:type="dxa"/>
            <w:gridSpan w:val="3"/>
          </w:tcPr>
          <w:p w14:paraId="48B15A73" w14:textId="77777777" w:rsidR="0046692E" w:rsidRPr="002A34B4" w:rsidRDefault="0046692E" w:rsidP="0046692E">
            <w:pPr>
              <w:rPr>
                <w:rFonts w:ascii="Arial" w:hAnsi="Arial"/>
              </w:rPr>
            </w:pPr>
          </w:p>
          <w:p w14:paraId="22FB0080" w14:textId="498D20F7" w:rsidR="00FE455C" w:rsidRPr="00C40253" w:rsidRDefault="004535F7" w:rsidP="00CB00BF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C40253">
              <w:rPr>
                <w:rFonts w:ascii="Arial" w:hAnsi="Arial"/>
                <w:sz w:val="22"/>
                <w:szCs w:val="22"/>
              </w:rPr>
              <w:t>Declara-se que os recursos financeiros, referente ao Instrumento de Repasse acima citado, fo</w:t>
            </w:r>
            <w:r w:rsidR="00CB00BF" w:rsidRPr="00C40253">
              <w:rPr>
                <w:rFonts w:ascii="Arial" w:hAnsi="Arial"/>
                <w:sz w:val="22"/>
                <w:szCs w:val="22"/>
              </w:rPr>
              <w:t xml:space="preserve">ram </w:t>
            </w:r>
            <w:r w:rsidRPr="00C40253">
              <w:rPr>
                <w:rFonts w:ascii="Arial" w:hAnsi="Arial"/>
                <w:sz w:val="22"/>
                <w:szCs w:val="22"/>
              </w:rPr>
              <w:t>utilizado</w:t>
            </w:r>
            <w:r w:rsidR="00CB00BF" w:rsidRPr="00C40253">
              <w:rPr>
                <w:rFonts w:ascii="Arial" w:hAnsi="Arial"/>
                <w:sz w:val="22"/>
                <w:szCs w:val="22"/>
              </w:rPr>
              <w:t>s</w:t>
            </w:r>
            <w:r w:rsidRPr="00C40253">
              <w:rPr>
                <w:rFonts w:ascii="Arial" w:hAnsi="Arial"/>
                <w:sz w:val="22"/>
                <w:szCs w:val="22"/>
              </w:rPr>
              <w:t xml:space="preserve"> na execução das atividades previstas, atendendo aos normativos </w:t>
            </w:r>
            <w:r w:rsidR="00FC0861" w:rsidRPr="00C40253">
              <w:rPr>
                <w:rFonts w:ascii="Arial" w:hAnsi="Arial"/>
                <w:sz w:val="22"/>
                <w:szCs w:val="22"/>
              </w:rPr>
              <w:t xml:space="preserve">e </w:t>
            </w:r>
            <w:r w:rsidR="00FE455C" w:rsidRPr="00C40253">
              <w:rPr>
                <w:rFonts w:ascii="Arial" w:hAnsi="Arial"/>
                <w:sz w:val="22"/>
                <w:szCs w:val="22"/>
              </w:rPr>
              <w:t>especificações técnicas do processo de seleção 01/2023</w:t>
            </w:r>
            <w:r w:rsidR="00FC0861" w:rsidRPr="00C40253">
              <w:rPr>
                <w:rFonts w:ascii="Arial" w:hAnsi="Arial"/>
                <w:sz w:val="22"/>
                <w:szCs w:val="22"/>
              </w:rPr>
              <w:t xml:space="preserve"> do Programa Itaipu Mais </w:t>
            </w:r>
            <w:r w:rsidR="00016D5A" w:rsidRPr="00C40253">
              <w:rPr>
                <w:rFonts w:ascii="Arial" w:hAnsi="Arial"/>
                <w:sz w:val="22"/>
                <w:szCs w:val="22"/>
              </w:rPr>
              <w:t>Que Energia.</w:t>
            </w:r>
          </w:p>
          <w:p w14:paraId="124EF96E" w14:textId="77777777" w:rsidR="00F466A5" w:rsidRPr="00C40253" w:rsidRDefault="00F466A5" w:rsidP="0046692E">
            <w:pPr>
              <w:rPr>
                <w:rFonts w:ascii="Arial" w:hAnsi="Arial"/>
                <w:sz w:val="22"/>
                <w:szCs w:val="22"/>
              </w:rPr>
            </w:pPr>
          </w:p>
          <w:p w14:paraId="0E638A9C" w14:textId="2B0B138B" w:rsidR="00B60699" w:rsidRPr="00C40253" w:rsidRDefault="00B60699" w:rsidP="00B6069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C40253">
              <w:rPr>
                <w:rFonts w:ascii="Arial" w:hAnsi="Arial"/>
                <w:sz w:val="22"/>
                <w:szCs w:val="22"/>
              </w:rPr>
              <w:t>O Quadro de Composição de Investimento das Atividades Executadas (Tabela 1) demonstra a compatibilidade dos quantitativos físicos e financeiros das atividades previstas no Plano de Ações do Instrumento de Repasse e sua execução.</w:t>
            </w:r>
          </w:p>
          <w:p w14:paraId="1722EC9F" w14:textId="77777777" w:rsidR="00B60699" w:rsidRPr="00C40253" w:rsidRDefault="00B60699" w:rsidP="00B6069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AC3BD03" w14:textId="77777777" w:rsidR="00F466A5" w:rsidRPr="00C40253" w:rsidRDefault="00F466A5" w:rsidP="00CB00BF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C40253">
              <w:rPr>
                <w:rFonts w:ascii="Arial" w:hAnsi="Arial"/>
                <w:sz w:val="22"/>
                <w:szCs w:val="22"/>
              </w:rPr>
              <w:t xml:space="preserve">A atividade recuperação de nascentes foi realizada com recursos próprios do Município, não sendo utilizado recursos do investimento de ITAIPU. </w:t>
            </w:r>
            <w:r w:rsidRPr="00C40253">
              <w:rPr>
                <w:rFonts w:ascii="Arial" w:hAnsi="Arial"/>
                <w:sz w:val="22"/>
                <w:szCs w:val="22"/>
                <w:highlight w:val="yellow"/>
              </w:rPr>
              <w:t>(</w:t>
            </w:r>
            <w:r w:rsidR="00D6551C" w:rsidRPr="00C40253">
              <w:rPr>
                <w:rFonts w:ascii="Arial" w:hAnsi="Arial"/>
                <w:sz w:val="22"/>
                <w:szCs w:val="22"/>
                <w:highlight w:val="yellow"/>
              </w:rPr>
              <w:t xml:space="preserve">Quando </w:t>
            </w:r>
            <w:r w:rsidR="00CE7360" w:rsidRPr="00C40253">
              <w:rPr>
                <w:rFonts w:ascii="Arial" w:hAnsi="Arial"/>
                <w:sz w:val="22"/>
                <w:szCs w:val="22"/>
                <w:highlight w:val="yellow"/>
              </w:rPr>
              <w:t>h</w:t>
            </w:r>
            <w:r w:rsidR="00D6551C" w:rsidRPr="00C40253">
              <w:rPr>
                <w:rFonts w:ascii="Arial" w:hAnsi="Arial"/>
                <w:sz w:val="22"/>
                <w:szCs w:val="22"/>
                <w:highlight w:val="yellow"/>
              </w:rPr>
              <w:t xml:space="preserve">ouver e </w:t>
            </w:r>
            <w:r w:rsidRPr="00C40253">
              <w:rPr>
                <w:rFonts w:ascii="Arial" w:hAnsi="Arial"/>
                <w:sz w:val="22"/>
                <w:szCs w:val="22"/>
                <w:highlight w:val="yellow"/>
              </w:rPr>
              <w:t>similar no caso de conservação de solos)</w:t>
            </w:r>
          </w:p>
          <w:p w14:paraId="423703F1" w14:textId="77777777" w:rsidR="00FE455C" w:rsidRPr="00C40253" w:rsidRDefault="00FE455C" w:rsidP="00CB00B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39F0519" w14:textId="5D12AB2B" w:rsidR="00FE455C" w:rsidRPr="00C40253" w:rsidRDefault="001767B7" w:rsidP="00CB00BF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C40253">
              <w:rPr>
                <w:rFonts w:ascii="Arial" w:hAnsi="Arial"/>
                <w:sz w:val="22"/>
                <w:szCs w:val="22"/>
              </w:rPr>
              <w:t>Os documentos técnicos e fiscais foram registrados no sistema Bússola Social, conforme estruturação</w:t>
            </w:r>
            <w:r w:rsidR="00FC05CA" w:rsidRPr="00C40253">
              <w:rPr>
                <w:rFonts w:ascii="Arial" w:hAnsi="Arial"/>
                <w:sz w:val="22"/>
                <w:szCs w:val="22"/>
              </w:rPr>
              <w:t xml:space="preserve"> e fluxo definidos por </w:t>
            </w:r>
            <w:r w:rsidRPr="00C40253">
              <w:rPr>
                <w:rFonts w:ascii="Arial" w:hAnsi="Arial"/>
                <w:sz w:val="22"/>
                <w:szCs w:val="22"/>
              </w:rPr>
              <w:t>ITAIPU.</w:t>
            </w:r>
          </w:p>
          <w:p w14:paraId="1693740A" w14:textId="77777777" w:rsidR="00FE455C" w:rsidRPr="00C40253" w:rsidRDefault="00FE455C" w:rsidP="00CB00B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1D762F3" w14:textId="77777777" w:rsidR="00FE455C" w:rsidRDefault="5ECF83A2" w:rsidP="00CB00BF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11818C2D">
              <w:rPr>
                <w:rFonts w:ascii="Arial" w:hAnsi="Arial"/>
                <w:sz w:val="22"/>
                <w:szCs w:val="22"/>
              </w:rPr>
              <w:lastRenderedPageBreak/>
              <w:t>A</w:t>
            </w:r>
            <w:r w:rsidR="48C40B02" w:rsidRPr="11818C2D">
              <w:rPr>
                <w:rFonts w:ascii="Arial" w:hAnsi="Arial"/>
                <w:sz w:val="22"/>
                <w:szCs w:val="22"/>
              </w:rPr>
              <w:t>s</w:t>
            </w:r>
            <w:r w:rsidRPr="11818C2D">
              <w:rPr>
                <w:rFonts w:ascii="Arial" w:hAnsi="Arial"/>
                <w:sz w:val="22"/>
                <w:szCs w:val="22"/>
              </w:rPr>
              <w:t xml:space="preserve"> atividades executadas representam melhorias significativas nas ações socioambientais no município, com impactos positivos na administração pública municipal.</w:t>
            </w:r>
          </w:p>
          <w:p w14:paraId="7ABA7314" w14:textId="5CFAF8A6" w:rsidR="00C931A8" w:rsidRPr="00C40253" w:rsidRDefault="00C931A8" w:rsidP="11818C2D">
            <w:pPr>
              <w:spacing w:line="259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09E5244" w14:textId="6B061D56" w:rsidR="00C931A8" w:rsidRPr="00C40253" w:rsidRDefault="15A225B7" w:rsidP="11818C2D">
            <w:pPr>
              <w:spacing w:line="259" w:lineRule="auto"/>
              <w:jc w:val="both"/>
              <w:rPr>
                <w:rFonts w:ascii="Arial" w:hAnsi="Arial"/>
                <w:sz w:val="22"/>
                <w:szCs w:val="22"/>
              </w:rPr>
            </w:pPr>
            <w:r w:rsidRPr="11818C2D">
              <w:rPr>
                <w:rFonts w:ascii="Arial" w:hAnsi="Arial"/>
                <w:sz w:val="22"/>
                <w:szCs w:val="22"/>
              </w:rPr>
              <w:t>Registra-se aporte financeiro suplementar do município para realização das atividades previstas no I</w:t>
            </w:r>
            <w:r w:rsidR="2998BC51" w:rsidRPr="11818C2D">
              <w:rPr>
                <w:rFonts w:ascii="Arial" w:hAnsi="Arial"/>
                <w:sz w:val="22"/>
                <w:szCs w:val="22"/>
              </w:rPr>
              <w:t>n</w:t>
            </w:r>
            <w:r w:rsidRPr="11818C2D">
              <w:rPr>
                <w:rFonts w:ascii="Arial" w:hAnsi="Arial"/>
                <w:sz w:val="22"/>
                <w:szCs w:val="22"/>
              </w:rPr>
              <w:t>s</w:t>
            </w:r>
            <w:r w:rsidR="07C31AF0" w:rsidRPr="11818C2D">
              <w:rPr>
                <w:rFonts w:ascii="Arial" w:hAnsi="Arial"/>
                <w:sz w:val="22"/>
                <w:szCs w:val="22"/>
              </w:rPr>
              <w:t>trumento de Repass</w:t>
            </w:r>
            <w:r w:rsidR="5E4AE03E" w:rsidRPr="11818C2D">
              <w:rPr>
                <w:rFonts w:ascii="Arial" w:hAnsi="Arial"/>
                <w:sz w:val="22"/>
                <w:szCs w:val="22"/>
              </w:rPr>
              <w:t xml:space="preserve">e, representando aumento da nossa contrapartida financeira </w:t>
            </w:r>
            <w:r w:rsidR="1DCD0E88" w:rsidRPr="11818C2D">
              <w:rPr>
                <w:rFonts w:ascii="Arial" w:hAnsi="Arial"/>
                <w:sz w:val="22"/>
                <w:szCs w:val="22"/>
                <w:highlight w:val="yellow"/>
              </w:rPr>
              <w:t>(</w:t>
            </w:r>
            <w:r w:rsidR="01D07E4D" w:rsidRPr="11818C2D">
              <w:rPr>
                <w:rFonts w:ascii="Arial" w:hAnsi="Arial"/>
                <w:sz w:val="22"/>
                <w:szCs w:val="22"/>
                <w:highlight w:val="yellow"/>
              </w:rPr>
              <w:t>quando aplicável</w:t>
            </w:r>
            <w:r w:rsidR="1DCD0E88" w:rsidRPr="11818C2D">
              <w:rPr>
                <w:rFonts w:ascii="Arial" w:hAnsi="Arial"/>
                <w:sz w:val="22"/>
                <w:szCs w:val="22"/>
                <w:highlight w:val="yellow"/>
              </w:rPr>
              <w:t>).</w:t>
            </w:r>
            <w:r w:rsidR="07C31AF0" w:rsidRPr="11818C2D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5A4941A6" w14:textId="12A591F2" w:rsidR="11818C2D" w:rsidRDefault="11818C2D" w:rsidP="11818C2D">
            <w:pPr>
              <w:spacing w:line="259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C90F896" w14:textId="329D909B" w:rsidR="0046692E" w:rsidRPr="00C40253" w:rsidRDefault="0046692E" w:rsidP="00CB00BF">
            <w:pPr>
              <w:jc w:val="both"/>
              <w:rPr>
                <w:rFonts w:ascii="Arial" w:hAnsi="Arial"/>
                <w:sz w:val="22"/>
                <w:szCs w:val="22"/>
              </w:rPr>
            </w:pPr>
            <w:commentRangeStart w:id="0"/>
            <w:r w:rsidRPr="00C40253">
              <w:rPr>
                <w:rFonts w:ascii="Arial" w:hAnsi="Arial"/>
                <w:sz w:val="22"/>
                <w:szCs w:val="22"/>
              </w:rPr>
              <w:t xml:space="preserve">Desta forma, declaro que </w:t>
            </w:r>
            <w:r w:rsidRPr="00C40253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o</w:t>
            </w:r>
            <w:r w:rsidRPr="00C40253">
              <w:rPr>
                <w:rFonts w:ascii="Arial" w:hAnsi="Arial"/>
                <w:sz w:val="22"/>
                <w:szCs w:val="22"/>
              </w:rPr>
              <w:t xml:space="preserve"> objeto do Instrumento de Repasse </w:t>
            </w:r>
            <w:r w:rsidR="00D97F52" w:rsidRPr="00C40253">
              <w:rPr>
                <w:rFonts w:ascii="Arial" w:hAnsi="Arial"/>
                <w:sz w:val="22"/>
                <w:szCs w:val="22"/>
              </w:rPr>
              <w:t>foi cumprido</w:t>
            </w:r>
            <w:r w:rsidR="004F5A10">
              <w:rPr>
                <w:rFonts w:ascii="Arial" w:hAnsi="Arial"/>
                <w:sz w:val="22"/>
                <w:szCs w:val="22"/>
              </w:rPr>
              <w:t xml:space="preserve">, em conformidade com </w:t>
            </w:r>
            <w:r w:rsidR="001B5682" w:rsidRPr="00C40253">
              <w:rPr>
                <w:rFonts w:ascii="Arial" w:hAnsi="Arial"/>
                <w:sz w:val="22"/>
                <w:szCs w:val="22"/>
              </w:rPr>
              <w:t>as atividades previstas</w:t>
            </w:r>
            <w:r w:rsidRPr="00C40253">
              <w:rPr>
                <w:rFonts w:ascii="Arial" w:hAnsi="Arial"/>
                <w:sz w:val="22"/>
                <w:szCs w:val="22"/>
              </w:rPr>
              <w:t xml:space="preserve">, </w:t>
            </w:r>
            <w:r w:rsidR="00CE7360" w:rsidRPr="00C40253">
              <w:rPr>
                <w:rFonts w:ascii="Arial" w:hAnsi="Arial"/>
                <w:sz w:val="22"/>
                <w:szCs w:val="22"/>
              </w:rPr>
              <w:t>assim solicitamos o encerramento do Instrumento de Repasse</w:t>
            </w:r>
            <w:r w:rsidR="00AD5DDE" w:rsidRPr="00C40253">
              <w:rPr>
                <w:rFonts w:ascii="Arial" w:hAnsi="Arial"/>
                <w:sz w:val="22"/>
                <w:szCs w:val="22"/>
              </w:rPr>
              <w:t xml:space="preserve"> </w:t>
            </w:r>
            <w:r w:rsidR="00AD5DDE" w:rsidRPr="00C40253">
              <w:rPr>
                <w:rFonts w:ascii="Arial" w:hAnsi="Arial"/>
                <w:sz w:val="22"/>
                <w:szCs w:val="22"/>
                <w:highlight w:val="yellow"/>
              </w:rPr>
              <w:t>(opção 1)</w:t>
            </w:r>
            <w:r w:rsidR="00CE7360" w:rsidRPr="00C40253">
              <w:rPr>
                <w:rFonts w:ascii="Arial" w:hAnsi="Arial"/>
                <w:sz w:val="22"/>
                <w:szCs w:val="22"/>
                <w:highlight w:val="yellow"/>
              </w:rPr>
              <w:t>.</w:t>
            </w:r>
            <w:r w:rsidR="00CE7360" w:rsidRPr="00C40253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337263CC" w14:textId="77777777" w:rsidR="00CE7360" w:rsidRPr="00C40253" w:rsidRDefault="00CE7360" w:rsidP="00CB00BF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7C9EDA3" w14:textId="78A50843" w:rsidR="00D97F52" w:rsidRDefault="23E62624" w:rsidP="00086C12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C40253">
              <w:rPr>
                <w:rFonts w:ascii="Arial" w:hAnsi="Arial"/>
                <w:sz w:val="22"/>
                <w:szCs w:val="22"/>
              </w:rPr>
              <w:t xml:space="preserve">Desta forma, declaro que </w:t>
            </w:r>
            <w:r w:rsidRPr="00C40253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o</w:t>
            </w:r>
            <w:r w:rsidRPr="00C40253">
              <w:rPr>
                <w:rFonts w:ascii="Arial" w:hAnsi="Arial"/>
                <w:sz w:val="22"/>
                <w:szCs w:val="22"/>
              </w:rPr>
              <w:t xml:space="preserve"> objeto do Instrumento de Repasse foi cumprido </w:t>
            </w:r>
            <w:r w:rsidR="26594A30" w:rsidRPr="00C40253">
              <w:rPr>
                <w:rFonts w:ascii="Arial" w:hAnsi="Arial"/>
                <w:sz w:val="22"/>
                <w:szCs w:val="22"/>
              </w:rPr>
              <w:t>parcial</w:t>
            </w:r>
            <w:r w:rsidR="004F5A10">
              <w:rPr>
                <w:rFonts w:ascii="Arial" w:hAnsi="Arial"/>
                <w:sz w:val="22"/>
                <w:szCs w:val="22"/>
              </w:rPr>
              <w:t>mente</w:t>
            </w:r>
            <w:r w:rsidRPr="00C40253">
              <w:rPr>
                <w:rFonts w:ascii="Arial" w:hAnsi="Arial"/>
                <w:sz w:val="22"/>
                <w:szCs w:val="22"/>
              </w:rPr>
              <w:t xml:space="preserve">, </w:t>
            </w:r>
            <w:r w:rsidR="00074C01">
              <w:rPr>
                <w:rFonts w:ascii="Arial" w:hAnsi="Arial"/>
                <w:sz w:val="22"/>
                <w:szCs w:val="22"/>
              </w:rPr>
              <w:t>devido às justificativas apresentadas,</w:t>
            </w:r>
            <w:r w:rsidR="00074C01" w:rsidRPr="00C40253">
              <w:rPr>
                <w:rFonts w:ascii="Arial" w:hAnsi="Arial"/>
                <w:sz w:val="22"/>
                <w:szCs w:val="22"/>
              </w:rPr>
              <w:t xml:space="preserve"> </w:t>
            </w:r>
            <w:r w:rsidRPr="00C40253">
              <w:rPr>
                <w:rFonts w:ascii="Arial" w:hAnsi="Arial"/>
                <w:sz w:val="22"/>
                <w:szCs w:val="22"/>
              </w:rPr>
              <w:t>assim solicitamos o encerramento do Instrumento de Repasse</w:t>
            </w:r>
            <w:r w:rsidR="10DAF076" w:rsidRPr="00C40253">
              <w:rPr>
                <w:rFonts w:ascii="Arial" w:hAnsi="Arial"/>
                <w:sz w:val="22"/>
                <w:szCs w:val="22"/>
              </w:rPr>
              <w:t xml:space="preserve"> </w:t>
            </w:r>
            <w:r w:rsidR="10DAF076" w:rsidRPr="00C40253">
              <w:rPr>
                <w:rFonts w:ascii="Arial" w:hAnsi="Arial"/>
                <w:sz w:val="22"/>
                <w:szCs w:val="22"/>
                <w:highlight w:val="yellow"/>
              </w:rPr>
              <w:t>(opção 2)</w:t>
            </w:r>
            <w:r w:rsidRPr="00C40253">
              <w:rPr>
                <w:rFonts w:ascii="Arial" w:hAnsi="Arial"/>
                <w:sz w:val="22"/>
                <w:szCs w:val="22"/>
                <w:highlight w:val="yellow"/>
              </w:rPr>
              <w:t>.</w:t>
            </w:r>
            <w:r w:rsidRPr="00C40253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009CF952" w14:textId="77777777" w:rsidR="00074C01" w:rsidRDefault="00074C01" w:rsidP="00086C12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09D4F2F" w14:textId="7414774A" w:rsidR="00074C01" w:rsidRPr="002A34B4" w:rsidRDefault="00074C01" w:rsidP="00086C12">
            <w:pPr>
              <w:jc w:val="both"/>
              <w:rPr>
                <w:rFonts w:ascii="Arial" w:hAnsi="Arial"/>
              </w:rPr>
            </w:pPr>
            <w:r w:rsidRPr="00C40253">
              <w:rPr>
                <w:rFonts w:ascii="Arial" w:hAnsi="Arial"/>
                <w:sz w:val="22"/>
                <w:szCs w:val="22"/>
              </w:rPr>
              <w:t xml:space="preserve">Desta forma, declaro que </w:t>
            </w:r>
            <w:r w:rsidRPr="00C40253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o</w:t>
            </w:r>
            <w:r w:rsidRPr="00C40253">
              <w:rPr>
                <w:rFonts w:ascii="Arial" w:hAnsi="Arial"/>
                <w:sz w:val="22"/>
                <w:szCs w:val="22"/>
              </w:rPr>
              <w:t xml:space="preserve"> objeto do Instrumento de Repasse </w:t>
            </w:r>
            <w:r>
              <w:rPr>
                <w:rFonts w:ascii="Arial" w:hAnsi="Arial"/>
                <w:sz w:val="22"/>
                <w:szCs w:val="22"/>
              </w:rPr>
              <w:t xml:space="preserve">não </w:t>
            </w:r>
            <w:r w:rsidRPr="00C40253">
              <w:rPr>
                <w:rFonts w:ascii="Arial" w:hAnsi="Arial"/>
                <w:sz w:val="22"/>
                <w:szCs w:val="22"/>
              </w:rPr>
              <w:t>foi cumprido</w:t>
            </w:r>
            <w:r>
              <w:rPr>
                <w:rFonts w:ascii="Arial" w:hAnsi="Arial"/>
                <w:sz w:val="22"/>
                <w:szCs w:val="22"/>
              </w:rPr>
              <w:t>, devido às justificativas apresentadas</w:t>
            </w:r>
            <w:r w:rsidRPr="00C40253">
              <w:rPr>
                <w:rFonts w:ascii="Arial" w:hAnsi="Arial"/>
                <w:sz w:val="22"/>
                <w:szCs w:val="22"/>
              </w:rPr>
              <w:t xml:space="preserve">, assim solicitamos o encerramento do Instrumento de Repasse </w:t>
            </w:r>
            <w:r w:rsidRPr="00C40253">
              <w:rPr>
                <w:rFonts w:ascii="Arial" w:hAnsi="Arial"/>
                <w:sz w:val="22"/>
                <w:szCs w:val="22"/>
                <w:highlight w:val="yellow"/>
              </w:rPr>
              <w:t xml:space="preserve">(opção </w:t>
            </w:r>
            <w:r>
              <w:rPr>
                <w:rFonts w:ascii="Arial" w:hAnsi="Arial"/>
                <w:sz w:val="22"/>
                <w:szCs w:val="22"/>
                <w:highlight w:val="yellow"/>
              </w:rPr>
              <w:t>3</w:t>
            </w:r>
            <w:r w:rsidRPr="00C40253">
              <w:rPr>
                <w:rFonts w:ascii="Arial" w:hAnsi="Arial"/>
                <w:sz w:val="22"/>
                <w:szCs w:val="22"/>
                <w:highlight w:val="yellow"/>
              </w:rPr>
              <w:t>).</w:t>
            </w:r>
            <w:commentRangeEnd w:id="0"/>
            <w:r>
              <w:rPr>
                <w:rStyle w:val="Refdecomentrio"/>
              </w:rPr>
              <w:commentReference w:id="0"/>
            </w:r>
          </w:p>
        </w:tc>
      </w:tr>
    </w:tbl>
    <w:p w14:paraId="25D57525" w14:textId="77777777" w:rsidR="007C0D36" w:rsidRPr="002A34B4" w:rsidRDefault="007C0D36">
      <w:pPr>
        <w:rPr>
          <w:rFonts w:ascii="Arial" w:hAnsi="Arial"/>
        </w:rPr>
      </w:pPr>
    </w:p>
    <w:tbl>
      <w:tblPr>
        <w:tblW w:w="0" w:type="auto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6"/>
      </w:tblGrid>
      <w:tr w:rsidR="007C0D36" w:rsidRPr="002A34B4" w14:paraId="3F7B2950" w14:textId="77777777">
        <w:tc>
          <w:tcPr>
            <w:tcW w:w="10916" w:type="dxa"/>
          </w:tcPr>
          <w:p w14:paraId="08FBE263" w14:textId="77777777" w:rsidR="007C0D36" w:rsidRPr="002A34B4" w:rsidRDefault="007C0D36">
            <w:pPr>
              <w:pStyle w:val="Corpodetexto"/>
              <w:rPr>
                <w:rFonts w:ascii="Arial" w:hAnsi="Arial"/>
                <w:sz w:val="20"/>
              </w:rPr>
            </w:pPr>
          </w:p>
          <w:p w14:paraId="4228B08E" w14:textId="77777777" w:rsidR="007C0D36" w:rsidRPr="002A34B4" w:rsidRDefault="007C0D36">
            <w:pPr>
              <w:rPr>
                <w:rFonts w:ascii="Arial" w:hAnsi="Arial"/>
              </w:rPr>
            </w:pPr>
            <w:r w:rsidRPr="00FE455C">
              <w:rPr>
                <w:rFonts w:ascii="Arial" w:hAnsi="Arial"/>
                <w:highlight w:val="yellow"/>
              </w:rPr>
              <w:t>..........................,.........de..........................de 20</w:t>
            </w:r>
            <w:r w:rsidR="00B02C57" w:rsidRPr="00FE455C">
              <w:rPr>
                <w:rFonts w:ascii="Arial" w:hAnsi="Arial"/>
                <w:highlight w:val="yellow"/>
              </w:rPr>
              <w:t>__</w:t>
            </w:r>
            <w:r w:rsidRPr="00FE455C">
              <w:rPr>
                <w:rFonts w:ascii="Arial" w:hAnsi="Arial"/>
                <w:highlight w:val="yellow"/>
              </w:rPr>
              <w:t>.</w:t>
            </w:r>
          </w:p>
          <w:p w14:paraId="2E0A0118" w14:textId="77777777" w:rsidR="007C0D36" w:rsidRPr="002A34B4" w:rsidRDefault="007C0D36">
            <w:pPr>
              <w:rPr>
                <w:rFonts w:ascii="Arial" w:hAnsi="Arial"/>
              </w:rPr>
            </w:pPr>
          </w:p>
          <w:p w14:paraId="50D8B076" w14:textId="77777777" w:rsidR="007C0D36" w:rsidRPr="002A34B4" w:rsidRDefault="007C0D36">
            <w:pPr>
              <w:rPr>
                <w:rFonts w:ascii="Arial" w:hAnsi="Arial"/>
              </w:rPr>
            </w:pPr>
          </w:p>
          <w:p w14:paraId="23F6884B" w14:textId="77777777" w:rsidR="007C0D36" w:rsidRPr="002A34B4" w:rsidRDefault="007C0D36">
            <w:pPr>
              <w:rPr>
                <w:rFonts w:ascii="Arial" w:hAnsi="Arial"/>
              </w:rPr>
            </w:pPr>
            <w:r w:rsidRPr="002A34B4">
              <w:rPr>
                <w:rFonts w:ascii="Arial" w:hAnsi="Arial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</w:p>
          <w:p w14:paraId="43D76E87" w14:textId="77777777" w:rsidR="007C0D36" w:rsidRPr="002A34B4" w:rsidRDefault="007C0D36">
            <w:pPr>
              <w:rPr>
                <w:rFonts w:ascii="Arial" w:hAnsi="Arial"/>
              </w:rPr>
            </w:pPr>
            <w:r w:rsidRPr="002A34B4">
              <w:rPr>
                <w:rFonts w:ascii="Arial" w:hAnsi="Arial"/>
              </w:rPr>
              <w:t xml:space="preserve">                                                                                       </w:t>
            </w:r>
            <w:r w:rsidR="001118FA" w:rsidRPr="00F027AF">
              <w:rPr>
                <w:rFonts w:ascii="Arial" w:hAnsi="Arial"/>
                <w:highlight w:val="yellow"/>
              </w:rPr>
              <w:t xml:space="preserve">Assinatura/Nome/Cargo do representante legal da </w:t>
            </w:r>
            <w:r w:rsidR="00F027AF" w:rsidRPr="00F027AF">
              <w:rPr>
                <w:rFonts w:ascii="Arial" w:hAnsi="Arial"/>
                <w:highlight w:val="yellow"/>
              </w:rPr>
              <w:t>BENEFICIÁRIA</w:t>
            </w:r>
          </w:p>
          <w:p w14:paraId="3AB7FD3F" w14:textId="77777777" w:rsidR="007C0D36" w:rsidRPr="002A34B4" w:rsidRDefault="007C0D36">
            <w:pPr>
              <w:rPr>
                <w:rFonts w:ascii="Arial" w:hAnsi="Arial"/>
              </w:rPr>
            </w:pPr>
            <w:r w:rsidRPr="002A34B4">
              <w:rPr>
                <w:rFonts w:ascii="Arial" w:hAnsi="Arial"/>
              </w:rPr>
              <w:t xml:space="preserve">                                                                                                   </w:t>
            </w:r>
          </w:p>
        </w:tc>
      </w:tr>
    </w:tbl>
    <w:p w14:paraId="72ECAA37" w14:textId="77777777" w:rsidR="007C0D36" w:rsidRDefault="007C0D36"/>
    <w:p w14:paraId="3B978942" w14:textId="77777777" w:rsidR="001557C0" w:rsidRDefault="001557C0"/>
    <w:p w14:paraId="3168F6F2" w14:textId="77777777" w:rsidR="001557C0" w:rsidRDefault="001557C0"/>
    <w:p w14:paraId="1995A9F1" w14:textId="77777777" w:rsidR="001557C0" w:rsidRDefault="001557C0"/>
    <w:p w14:paraId="69AE52D4" w14:textId="77777777" w:rsidR="001557C0" w:rsidRDefault="001557C0"/>
    <w:p w14:paraId="77C6029E" w14:textId="77777777" w:rsidR="001557C0" w:rsidRDefault="001557C0"/>
    <w:p w14:paraId="2291BFA0" w14:textId="77777777" w:rsidR="001557C0" w:rsidRDefault="001557C0"/>
    <w:p w14:paraId="28886D45" w14:textId="77777777" w:rsidR="001557C0" w:rsidRDefault="001557C0"/>
    <w:p w14:paraId="3E3C4A07" w14:textId="77777777" w:rsidR="001557C0" w:rsidRDefault="001557C0"/>
    <w:p w14:paraId="15C86354" w14:textId="77777777" w:rsidR="001557C0" w:rsidRDefault="001557C0"/>
    <w:p w14:paraId="10AC6C68" w14:textId="67E3BD01" w:rsidR="00424E1F" w:rsidRDefault="00424E1F">
      <w:pPr>
        <w:sectPr w:rsidR="00424E1F" w:rsidSect="00652872">
          <w:footerReference w:type="default" r:id="rId15"/>
          <w:pgSz w:w="12240" w:h="15840"/>
          <w:pgMar w:top="993" w:right="1701" w:bottom="1417" w:left="1701" w:header="720" w:footer="720" w:gutter="0"/>
          <w:cols w:space="720"/>
        </w:sectPr>
      </w:pPr>
    </w:p>
    <w:p w14:paraId="6D65F233" w14:textId="1440EE87" w:rsidR="00424E1F" w:rsidRPr="00074026" w:rsidRDefault="00785CAC" w:rsidP="00785CAC">
      <w:pPr>
        <w:ind w:left="426"/>
        <w:rPr>
          <w:rFonts w:ascii="Arial" w:hAnsi="Arial"/>
          <w:b/>
          <w:bCs/>
        </w:rPr>
      </w:pPr>
      <w:r w:rsidRPr="11818C2D">
        <w:rPr>
          <w:rFonts w:ascii="Arial" w:hAnsi="Arial"/>
          <w:b/>
          <w:bCs/>
        </w:rPr>
        <w:lastRenderedPageBreak/>
        <w:t xml:space="preserve">Tabela 1. </w:t>
      </w:r>
      <w:r w:rsidR="00424E1F" w:rsidRPr="11818C2D">
        <w:rPr>
          <w:rFonts w:ascii="Arial" w:hAnsi="Arial"/>
          <w:b/>
          <w:bCs/>
        </w:rPr>
        <w:t>QUADRO DE COMPOSIÇÃO DE INVESTIMENTO DAS ATIVIDADES</w:t>
      </w:r>
      <w:r w:rsidR="766F987E" w:rsidRPr="11818C2D">
        <w:rPr>
          <w:rFonts w:ascii="Arial" w:hAnsi="Arial"/>
          <w:b/>
          <w:bCs/>
        </w:rPr>
        <w:t xml:space="preserve"> CONSOLIDADO</w:t>
      </w:r>
    </w:p>
    <w:p w14:paraId="0C8B9A7A" w14:textId="77777777" w:rsidR="00424E1F" w:rsidRDefault="00424E1F" w:rsidP="00424E1F">
      <w:pPr>
        <w:rPr>
          <w:rFonts w:ascii="Arial" w:hAnsi="Arial"/>
        </w:rPr>
      </w:pPr>
    </w:p>
    <w:tbl>
      <w:tblPr>
        <w:tblW w:w="125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1"/>
        <w:gridCol w:w="2563"/>
        <w:gridCol w:w="709"/>
        <w:gridCol w:w="808"/>
        <w:gridCol w:w="1171"/>
        <w:gridCol w:w="1211"/>
        <w:gridCol w:w="915"/>
        <w:gridCol w:w="1276"/>
        <w:gridCol w:w="1221"/>
        <w:gridCol w:w="1417"/>
      </w:tblGrid>
      <w:tr w:rsidR="00C212D6" w:rsidRPr="00CE7360" w14:paraId="5EAE785A" w14:textId="77777777">
        <w:trPr>
          <w:trHeight w:val="524"/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B1FEA7" w14:textId="77777777" w:rsidR="00C212D6" w:rsidRPr="00CE7360" w:rsidRDefault="00C212D6" w:rsidP="00A6362F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Ação 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833FAE" w14:textId="77777777" w:rsidR="00C212D6" w:rsidRPr="00CE7360" w:rsidRDefault="00C212D6" w:rsidP="00A6362F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b/>
                <w:bCs/>
                <w:sz w:val="16"/>
                <w:szCs w:val="16"/>
              </w:rPr>
              <w:t>Atividade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2EEF73" w14:textId="77777777" w:rsidR="00C212D6" w:rsidRPr="00CE7360" w:rsidRDefault="00C212D6" w:rsidP="00A6362F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b/>
                <w:bCs/>
                <w:sz w:val="16"/>
                <w:szCs w:val="16"/>
              </w:rPr>
              <w:t>Un. medida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A4BE35" w14:textId="5FA45B25" w:rsidR="00C212D6" w:rsidRPr="00CE7360" w:rsidRDefault="00C212D6" w:rsidP="00A6362F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proofErr w:type="spellStart"/>
            <w:r w:rsidRPr="00CE7360">
              <w:rPr>
                <w:rFonts w:ascii="Trebuchet MS" w:hAnsi="Trebuchet MS" w:cs="Calibri"/>
                <w:b/>
                <w:bCs/>
                <w:sz w:val="16"/>
                <w:szCs w:val="16"/>
              </w:rPr>
              <w:t>Qtda</w:t>
            </w:r>
            <w:proofErr w:type="spellEnd"/>
            <w:r w:rsidRPr="00CE7360"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Prevista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0C645E4D" w14:textId="7D7FACCF" w:rsidR="00C212D6" w:rsidRPr="00CE7360" w:rsidRDefault="00C212D6" w:rsidP="00A6362F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Investimentos Previsto</w:t>
            </w:r>
            <w:r w:rsidR="00337566">
              <w:rPr>
                <w:rFonts w:ascii="Trebuchet MS" w:hAnsi="Trebuchet MS" w:cs="Calibri"/>
                <w:b/>
                <w:bCs/>
                <w:sz w:val="16"/>
                <w:szCs w:val="16"/>
              </w:rPr>
              <w:t>s (R$)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</w:tcPr>
          <w:p w14:paraId="5D21D045" w14:textId="58B3FFAC" w:rsidR="00C212D6" w:rsidRPr="00CE7360" w:rsidRDefault="00C212D6" w:rsidP="00A6362F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E7360">
              <w:rPr>
                <w:rFonts w:ascii="Trebuchet MS" w:hAnsi="Trebuchet MS" w:cs="Calibri"/>
                <w:b/>
                <w:bCs/>
                <w:sz w:val="16"/>
                <w:szCs w:val="16"/>
              </w:rPr>
              <w:t>Qtda</w:t>
            </w:r>
            <w:proofErr w:type="spellEnd"/>
            <w:r w:rsidRPr="00CE7360">
              <w:rPr>
                <w:rFonts w:ascii="Trebuchet MS" w:hAnsi="Trebuchet MS" w:cs="Calibri"/>
                <w:b/>
                <w:bCs/>
                <w:sz w:val="16"/>
                <w:szCs w:val="16"/>
              </w:rPr>
              <w:t>. Executada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</w:tcPr>
          <w:p w14:paraId="753FCFD0" w14:textId="3C9CBDC8" w:rsidR="00C212D6" w:rsidRPr="00CE7360" w:rsidRDefault="00C212D6" w:rsidP="00A6362F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sz w:val="16"/>
                <w:szCs w:val="16"/>
              </w:rPr>
              <w:t>Investimentos Executados</w:t>
            </w:r>
            <w:r w:rsidR="00337566"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 (R$)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</w:tcPr>
          <w:p w14:paraId="2C145C38" w14:textId="77777777" w:rsidR="00C212D6" w:rsidRPr="00CE7360" w:rsidRDefault="00C212D6" w:rsidP="00A6362F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b/>
                <w:bCs/>
                <w:sz w:val="16"/>
                <w:szCs w:val="16"/>
              </w:rPr>
              <w:t>Total</w:t>
            </w:r>
          </w:p>
          <w:p w14:paraId="24229B59" w14:textId="4721E40C" w:rsidR="00C212D6" w:rsidRPr="00CE7360" w:rsidRDefault="00C212D6" w:rsidP="00A6362F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 </w:t>
            </w:r>
            <w:r w:rsidR="00337566">
              <w:rPr>
                <w:rFonts w:ascii="Trebuchet MS" w:hAnsi="Trebuchet MS" w:cs="Calibri"/>
                <w:b/>
                <w:bCs/>
                <w:sz w:val="16"/>
                <w:szCs w:val="16"/>
              </w:rPr>
              <w:t>Investimento</w:t>
            </w:r>
            <w:r w:rsidRPr="00CE7360"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 (R$) </w:t>
            </w:r>
          </w:p>
        </w:tc>
      </w:tr>
      <w:tr w:rsidR="00694FF8" w:rsidRPr="00CE7360" w14:paraId="6996DDE5" w14:textId="77777777">
        <w:trPr>
          <w:trHeight w:val="524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4BF86C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863E60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139502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48470A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0D4C2383" w14:textId="6815BFB0" w:rsidR="00C212D6" w:rsidRPr="00CE7360" w:rsidRDefault="00C212D6" w:rsidP="00C212D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Beneficiária 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435492CC" w14:textId="5D07C332" w:rsidR="00C212D6" w:rsidRPr="00CE7360" w:rsidRDefault="00C212D6" w:rsidP="00C212D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 ITAIPU  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09DA3842" w14:textId="6D752D37" w:rsidR="00C212D6" w:rsidRPr="00CE7360" w:rsidRDefault="00C212D6" w:rsidP="00C212D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13ACE57D" w14:textId="517ECEE1" w:rsidR="00C212D6" w:rsidRPr="00CE7360" w:rsidRDefault="00C212D6" w:rsidP="00C212D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Beneficiária 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6AECB803" w14:textId="58535E76" w:rsidR="00C212D6" w:rsidRPr="00CE7360" w:rsidRDefault="00C212D6" w:rsidP="00C212D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b/>
                <w:bCs/>
                <w:sz w:val="16"/>
                <w:szCs w:val="16"/>
              </w:rPr>
              <w:t xml:space="preserve"> ITAIPU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165C2F7F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</w:p>
        </w:tc>
      </w:tr>
      <w:tr w:rsidR="00694FF8" w:rsidRPr="00CE7360" w14:paraId="2CB537B1" w14:textId="77777777">
        <w:trPr>
          <w:trHeight w:val="320"/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CB9453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Saneamento Ambiental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0610D7" w14:textId="77777777" w:rsidR="00C212D6" w:rsidRPr="00CE7360" w:rsidRDefault="00C212D6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Biodigestor de pequeno porte para resíduos orgânicos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FC0D607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proofErr w:type="spellStart"/>
            <w:r w:rsidRPr="00CE7360">
              <w:rPr>
                <w:rFonts w:ascii="Trebuchet MS" w:hAnsi="Trebuchet MS" w:cs="Calibri"/>
                <w:sz w:val="16"/>
                <w:szCs w:val="16"/>
              </w:rPr>
              <w:t>unid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DFC727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532FDDF6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4FF867D6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5AE7D957" w14:textId="046FCC2C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 xml:space="preserve">3,00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0B89C4F6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4.800,00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3F55C97D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43.200,00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591F9C1F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48.000,00</w:t>
            </w:r>
          </w:p>
        </w:tc>
      </w:tr>
      <w:tr w:rsidR="00694FF8" w:rsidRPr="00CE7360" w14:paraId="1408003E" w14:textId="77777777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264064" w14:textId="77777777" w:rsidR="00C212D6" w:rsidRPr="00CE7360" w:rsidRDefault="00C212D6" w:rsidP="00C212D6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98113EC" w14:textId="77777777" w:rsidR="00C212D6" w:rsidRPr="00CE7360" w:rsidRDefault="00C212D6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Cisterna para reaproveitamento de água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7E6052D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proofErr w:type="spellStart"/>
            <w:r w:rsidRPr="00CE7360">
              <w:rPr>
                <w:rFonts w:ascii="Trebuchet MS" w:hAnsi="Trebuchet MS" w:cs="Calibri"/>
                <w:sz w:val="16"/>
                <w:szCs w:val="16"/>
              </w:rPr>
              <w:t>unid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614AEB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23AA9F38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36A574E1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3583DC5C" w14:textId="559B01EB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 xml:space="preserve">-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1EA977BC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6663379E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07599DD1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</w:tr>
      <w:tr w:rsidR="00694FF8" w:rsidRPr="00CE7360" w14:paraId="234DDF52" w14:textId="77777777">
        <w:trPr>
          <w:trHeight w:val="427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FE0F89" w14:textId="77777777" w:rsidR="00C212D6" w:rsidRPr="00CE7360" w:rsidRDefault="00C212D6" w:rsidP="00C212D6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A6B969" w14:textId="77777777" w:rsidR="00C212D6" w:rsidRPr="00CE7360" w:rsidRDefault="00C212D6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Construção de Infraestrutura para Unidade de Valorização de Recicláveis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923C54A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m2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54810B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0B97E2BD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0C65E2B4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50E7890B" w14:textId="298C74B4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 xml:space="preserve">-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5D81432F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42FB5A42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3FC27D4E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</w:tr>
      <w:tr w:rsidR="00694FF8" w:rsidRPr="00CE7360" w14:paraId="6EB91FAA" w14:textId="77777777">
        <w:trPr>
          <w:trHeight w:val="427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7D194A" w14:textId="77777777" w:rsidR="00C212D6" w:rsidRPr="00CE7360" w:rsidRDefault="00C212D6" w:rsidP="00C212D6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40172E" w14:textId="77777777" w:rsidR="00C212D6" w:rsidRPr="00CE7360" w:rsidRDefault="00C212D6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Reforma de Infraestrutura para Unidade de Valorização de Recicláveis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CC61DC0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m2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7000A7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6C9FAC2C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3AC55FE9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0ED5DF76" w14:textId="3F445032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 xml:space="preserve"> -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3DEA6EB6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65A60279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2CB9CB4D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</w:tr>
      <w:tr w:rsidR="00694FF8" w:rsidRPr="00CE7360" w14:paraId="2256B250" w14:textId="77777777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009CAA" w14:textId="77777777" w:rsidR="00C212D6" w:rsidRPr="00CE7360" w:rsidRDefault="00C212D6" w:rsidP="00C212D6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8712C7" w14:textId="77777777" w:rsidR="00C212D6" w:rsidRPr="00CE7360" w:rsidRDefault="00C212D6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Caminhão para coleta seletiva de recicláveis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9E84126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proofErr w:type="spellStart"/>
            <w:r w:rsidRPr="00CE7360">
              <w:rPr>
                <w:rFonts w:ascii="Trebuchet MS" w:hAnsi="Trebuchet MS" w:cs="Calibri"/>
                <w:sz w:val="16"/>
                <w:szCs w:val="16"/>
              </w:rPr>
              <w:t>unid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181504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20BB023F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551BC2A9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6CEAF57F" w14:textId="15EA35B9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 xml:space="preserve">1,00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0CD8E813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48.000,00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784BD9C5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432.000,00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10EE559A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480.000,00</w:t>
            </w:r>
          </w:p>
        </w:tc>
      </w:tr>
      <w:tr w:rsidR="00694FF8" w:rsidRPr="00CE7360" w14:paraId="550C93F8" w14:textId="77777777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0377D5" w14:textId="77777777" w:rsidR="00C212D6" w:rsidRPr="00CE7360" w:rsidRDefault="00C212D6" w:rsidP="00C212D6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191F3C" w14:textId="77777777" w:rsidR="00C212D6" w:rsidRPr="00CE7360" w:rsidRDefault="00C212D6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Esteira de separação de resíduos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9D0408D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proofErr w:type="spellStart"/>
            <w:r w:rsidRPr="00CE7360">
              <w:rPr>
                <w:rFonts w:ascii="Trebuchet MS" w:hAnsi="Trebuchet MS" w:cs="Calibri"/>
                <w:sz w:val="16"/>
                <w:szCs w:val="16"/>
              </w:rPr>
              <w:t>unid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5492F72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5555ED06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741A12E3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73AE1A87" w14:textId="161D10CC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 xml:space="preserve"> 1,00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793C9F61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4.300,00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25BB53A3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38.700,00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1E845062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43.000,00</w:t>
            </w:r>
          </w:p>
        </w:tc>
      </w:tr>
      <w:tr w:rsidR="00694FF8" w:rsidRPr="00CE7360" w14:paraId="4C4E0A25" w14:textId="77777777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957F29" w14:textId="77777777" w:rsidR="00C212D6" w:rsidRPr="00CE7360" w:rsidRDefault="00C212D6" w:rsidP="00C212D6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3C4194" w14:textId="77777777" w:rsidR="00C212D6" w:rsidRPr="00CE7360" w:rsidRDefault="00C212D6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Esteira de elevação de resíduos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AACA402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proofErr w:type="spellStart"/>
            <w:r w:rsidRPr="00CE7360">
              <w:rPr>
                <w:rFonts w:ascii="Trebuchet MS" w:hAnsi="Trebuchet MS" w:cs="Calibri"/>
                <w:sz w:val="16"/>
                <w:szCs w:val="16"/>
              </w:rPr>
              <w:t>unid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1CA104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7B224115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63FDD2A8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3159EA73" w14:textId="57794FF8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 xml:space="preserve">1,00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61840901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4.500,00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215A534B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40.500,00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213A1540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45.000,00</w:t>
            </w:r>
          </w:p>
        </w:tc>
      </w:tr>
      <w:tr w:rsidR="00694FF8" w:rsidRPr="00CE7360" w14:paraId="6FD5FEE1" w14:textId="77777777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E81BBC" w14:textId="77777777" w:rsidR="00C212D6" w:rsidRPr="00CE7360" w:rsidRDefault="00C212D6" w:rsidP="00C212D6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7CE386" w14:textId="77777777" w:rsidR="00C212D6" w:rsidRPr="00CE7360" w:rsidRDefault="00C212D6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Prensa enfardadeira vertical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131588E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proofErr w:type="spellStart"/>
            <w:r w:rsidRPr="00CE7360">
              <w:rPr>
                <w:rFonts w:ascii="Trebuchet MS" w:hAnsi="Trebuchet MS" w:cs="Calibri"/>
                <w:sz w:val="16"/>
                <w:szCs w:val="16"/>
              </w:rPr>
              <w:t>unid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1F275D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78AD3663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28E81759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7F35E449" w14:textId="4055714B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 xml:space="preserve">1,00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5183CBFD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2.000,00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48359256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30.000,00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4A3BB686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32.000,00</w:t>
            </w:r>
          </w:p>
        </w:tc>
      </w:tr>
      <w:tr w:rsidR="00694FF8" w:rsidRPr="00CE7360" w14:paraId="759B857C" w14:textId="77777777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9FF386" w14:textId="77777777" w:rsidR="00C212D6" w:rsidRPr="00CE7360" w:rsidRDefault="00C212D6" w:rsidP="00C212D6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4E4A33" w14:textId="77777777" w:rsidR="00C212D6" w:rsidRPr="00CE7360" w:rsidRDefault="00C212D6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Balança eletrônica com rampa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4815D5E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proofErr w:type="spellStart"/>
            <w:r w:rsidRPr="00CE7360">
              <w:rPr>
                <w:rFonts w:ascii="Trebuchet MS" w:hAnsi="Trebuchet MS" w:cs="Calibri"/>
                <w:sz w:val="16"/>
                <w:szCs w:val="16"/>
              </w:rPr>
              <w:t>unid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1E7CCFF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564AB7C0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235279E1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54B01133" w14:textId="145BDDA3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 xml:space="preserve">-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0190C512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29E4FA77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5069602D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</w:tr>
      <w:tr w:rsidR="00694FF8" w:rsidRPr="00CE7360" w14:paraId="27A8973F" w14:textId="77777777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5CD430" w14:textId="77777777" w:rsidR="00C212D6" w:rsidRPr="00CE7360" w:rsidRDefault="00C212D6" w:rsidP="00C212D6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45363E" w14:textId="77777777" w:rsidR="00C212D6" w:rsidRPr="00CE7360" w:rsidRDefault="00C212D6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Empilhadeira motorizada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83EA538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proofErr w:type="spellStart"/>
            <w:r w:rsidRPr="00CE7360">
              <w:rPr>
                <w:rFonts w:ascii="Trebuchet MS" w:hAnsi="Trebuchet MS" w:cs="Calibri"/>
                <w:sz w:val="16"/>
                <w:szCs w:val="16"/>
              </w:rPr>
              <w:t>unid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550DC5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5B87E03C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5D7886E7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07FDE96E" w14:textId="1AA23FDB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 xml:space="preserve">1,00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32F0D08B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15.000,00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5B7D2515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150.000,00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6B04867F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165.000,00</w:t>
            </w:r>
          </w:p>
        </w:tc>
      </w:tr>
      <w:tr w:rsidR="00694FF8" w:rsidRPr="00CE7360" w14:paraId="05F2A984" w14:textId="77777777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BF0EF4" w14:textId="77777777" w:rsidR="00C212D6" w:rsidRPr="00CE7360" w:rsidRDefault="00C212D6" w:rsidP="00C212D6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AD4990" w14:textId="77777777" w:rsidR="00C212D6" w:rsidRPr="00CE7360" w:rsidRDefault="00C212D6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Sistema de abastecimento de água potável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FEBBF26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proofErr w:type="spellStart"/>
            <w:r w:rsidRPr="00CE7360">
              <w:rPr>
                <w:rFonts w:ascii="Trebuchet MS" w:hAnsi="Trebuchet MS" w:cs="Calibri"/>
                <w:sz w:val="16"/>
                <w:szCs w:val="16"/>
              </w:rPr>
              <w:t>unid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110A98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4FFC42F2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69FA58F1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22D04874" w14:textId="350A5F64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 xml:space="preserve">-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2B785ED0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43DA0EC7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1F75D17F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</w:tr>
      <w:tr w:rsidR="00694FF8" w:rsidRPr="00CE7360" w14:paraId="6FCAE0EE" w14:textId="77777777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5DDF28" w14:textId="77777777" w:rsidR="00C212D6" w:rsidRPr="00CE7360" w:rsidRDefault="00C212D6" w:rsidP="00C212D6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46CFD5" w14:textId="77777777" w:rsidR="00C212D6" w:rsidRPr="00CE7360" w:rsidRDefault="00C212D6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Elaboração/Revisão dos Planos de Saneamento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49FF11B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proofErr w:type="spellStart"/>
            <w:r w:rsidRPr="00CE7360">
              <w:rPr>
                <w:rFonts w:ascii="Trebuchet MS" w:hAnsi="Trebuchet MS" w:cs="Calibri"/>
                <w:sz w:val="16"/>
                <w:szCs w:val="16"/>
              </w:rPr>
              <w:t>unid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F13A4E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50E45119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0E94E1C6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6F567D3A" w14:textId="7646A0D4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 xml:space="preserve">-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640F116E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311C9070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2FDDEC9C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</w:tr>
      <w:tr w:rsidR="00694FF8" w:rsidRPr="00CE7360" w14:paraId="2A50CB93" w14:textId="77777777">
        <w:trPr>
          <w:trHeight w:val="320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523F682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color w:val="000000"/>
                <w:sz w:val="16"/>
                <w:szCs w:val="16"/>
              </w:rPr>
              <w:t>Energia Renovável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B4B05E" w14:textId="77777777" w:rsidR="00C212D6" w:rsidRPr="00CE7360" w:rsidRDefault="00C212D6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Sistema de Geração Fotovoltaica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1DEE981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proofErr w:type="spellStart"/>
            <w:r w:rsidRPr="00CE7360">
              <w:rPr>
                <w:rFonts w:ascii="Trebuchet MS" w:hAnsi="Trebuchet MS" w:cs="Calibri"/>
                <w:sz w:val="16"/>
                <w:szCs w:val="16"/>
              </w:rPr>
              <w:t>kWp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B0CE28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1EADB38E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4582A225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4CE1BBA2" w14:textId="55E17642" w:rsidR="00C212D6" w:rsidRPr="00CE7360" w:rsidRDefault="00C212D6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-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0AE80D4C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0352CF1D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1AE04F59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</w:tr>
      <w:tr w:rsidR="00694FF8" w:rsidRPr="00CE7360" w14:paraId="29D71E25" w14:textId="77777777">
        <w:trPr>
          <w:trHeight w:val="320"/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89E8065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color w:val="000000"/>
                <w:sz w:val="16"/>
                <w:szCs w:val="16"/>
              </w:rPr>
              <w:t>Manejo de Água e Solo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B09328" w14:textId="77777777" w:rsidR="00C212D6" w:rsidRPr="00CE7360" w:rsidRDefault="00C212D6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Recuperação e Proteção de Nascentes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80A5818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proofErr w:type="spellStart"/>
            <w:r w:rsidRPr="00CE7360">
              <w:rPr>
                <w:rFonts w:ascii="Trebuchet MS" w:hAnsi="Trebuchet MS" w:cs="Calibri"/>
                <w:sz w:val="16"/>
                <w:szCs w:val="16"/>
              </w:rPr>
              <w:t>unid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E28695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148BF0D9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647FABDB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5051D141" w14:textId="441B4054" w:rsidR="00C212D6" w:rsidRPr="00CE7360" w:rsidRDefault="00C212D6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20,00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6DD57D42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3233343B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71677A98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</w:tr>
      <w:tr w:rsidR="00694FF8" w:rsidRPr="00CE7360" w14:paraId="0EFF4C2A" w14:textId="77777777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AC2DE9" w14:textId="77777777" w:rsidR="00C212D6" w:rsidRPr="00CE7360" w:rsidRDefault="00C212D6" w:rsidP="00C212D6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6A0D86" w14:textId="77777777" w:rsidR="00C212D6" w:rsidRPr="00CE7360" w:rsidRDefault="00C212D6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Triturador de galhos motorizado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395AB43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proofErr w:type="spellStart"/>
            <w:r w:rsidRPr="00CE7360">
              <w:rPr>
                <w:rFonts w:ascii="Trebuchet MS" w:hAnsi="Trebuchet MS" w:cs="Calibri"/>
                <w:sz w:val="16"/>
                <w:szCs w:val="16"/>
              </w:rPr>
              <w:t>unid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FD82485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6C3DB5D7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3FB56BDA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21FDF3D6" w14:textId="6790F936" w:rsidR="00C212D6" w:rsidRPr="00CE7360" w:rsidRDefault="00C212D6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-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2680136A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1A75859A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29933259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</w:tr>
      <w:tr w:rsidR="00694FF8" w:rsidRPr="00CE7360" w14:paraId="2FD69F92" w14:textId="77777777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1993D6" w14:textId="77777777" w:rsidR="00C212D6" w:rsidRPr="00CE7360" w:rsidRDefault="00C212D6" w:rsidP="00C212D6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497BDE" w14:textId="77777777" w:rsidR="00C212D6" w:rsidRPr="00CE7360" w:rsidRDefault="00C212D6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Abastecedouro comunitário de água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921C8B2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proofErr w:type="spellStart"/>
            <w:r w:rsidRPr="00CE7360">
              <w:rPr>
                <w:rFonts w:ascii="Trebuchet MS" w:hAnsi="Trebuchet MS" w:cs="Calibri"/>
                <w:sz w:val="16"/>
                <w:szCs w:val="16"/>
              </w:rPr>
              <w:t>unid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1D0E5C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261A358C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7E0299C8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35BCB404" w14:textId="28A9327C" w:rsidR="00C212D6" w:rsidRPr="00CE7360" w:rsidRDefault="00C212D6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-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2352DA11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3C848522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42F443B7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</w:tr>
      <w:tr w:rsidR="00694FF8" w:rsidRPr="00CE7360" w14:paraId="1B6035DF" w14:textId="77777777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B46094" w14:textId="77777777" w:rsidR="00C212D6" w:rsidRPr="00CE7360" w:rsidRDefault="00C212D6" w:rsidP="00C212D6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EA04FA" w14:textId="77777777" w:rsidR="00C212D6" w:rsidRPr="00CE7360" w:rsidRDefault="00C212D6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Distribuidor de Dejeto Líquido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5CDC449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proofErr w:type="spellStart"/>
            <w:r w:rsidRPr="00CE7360">
              <w:rPr>
                <w:rFonts w:ascii="Trebuchet MS" w:hAnsi="Trebuchet MS" w:cs="Calibri"/>
                <w:sz w:val="16"/>
                <w:szCs w:val="16"/>
              </w:rPr>
              <w:t>unid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EFF9B6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012C2481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0DED613C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7E4BA91C" w14:textId="225E1236" w:rsidR="00C212D6" w:rsidRPr="00CE7360" w:rsidRDefault="00C212D6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-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37A389E3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17EDA6E7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1328B2CE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</w:tr>
      <w:tr w:rsidR="00694FF8" w:rsidRPr="00CE7360" w14:paraId="478496DA" w14:textId="77777777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FF65DB" w14:textId="77777777" w:rsidR="00C212D6" w:rsidRPr="00CE7360" w:rsidRDefault="00C212D6" w:rsidP="00C212D6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F36516" w14:textId="77777777" w:rsidR="00C212D6" w:rsidRPr="00CE7360" w:rsidRDefault="00C212D6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Distribuidor de Dejeto Sólido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879F7B9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proofErr w:type="spellStart"/>
            <w:r w:rsidRPr="00CE7360">
              <w:rPr>
                <w:rFonts w:ascii="Trebuchet MS" w:hAnsi="Trebuchet MS" w:cs="Calibri"/>
                <w:sz w:val="16"/>
                <w:szCs w:val="16"/>
              </w:rPr>
              <w:t>unid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216247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009C33C6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1D1BB912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5DC4111D" w14:textId="5F5D65EA" w:rsidR="00C212D6" w:rsidRPr="00CE7360" w:rsidRDefault="00C212D6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-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45D15EC6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0C2DB896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510F001F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</w:tr>
      <w:tr w:rsidR="00694FF8" w:rsidRPr="00CE7360" w14:paraId="4014E6F2" w14:textId="77777777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9C111F" w14:textId="77777777" w:rsidR="00C212D6" w:rsidRPr="00CE7360" w:rsidRDefault="00C212D6" w:rsidP="00C212D6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49A9A1" w14:textId="77777777" w:rsidR="00C212D6" w:rsidRPr="00CE7360" w:rsidRDefault="00C212D6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Adequação de estrada rural</w:t>
            </w:r>
            <w:r w:rsidRPr="00CE7360">
              <w:rPr>
                <w:rFonts w:ascii="Trebuchet MS" w:hAnsi="Trebuchet MS" w:cs="Calibri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EFD5762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m2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80E38E5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27095865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583AF3C4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04A9916C" w14:textId="1F95FDEB" w:rsidR="00C212D6" w:rsidRPr="00CE7360" w:rsidRDefault="00C212D6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20.000,00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783C82BF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4470C12A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34AF31C3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</w:tr>
      <w:tr w:rsidR="00694FF8" w:rsidRPr="00CE7360" w14:paraId="09D72744" w14:textId="77777777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ECBB56" w14:textId="77777777" w:rsidR="00C212D6" w:rsidRPr="00CE7360" w:rsidRDefault="00C212D6" w:rsidP="00C212D6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DBC1E3" w14:textId="77777777" w:rsidR="00C212D6" w:rsidRPr="00CE7360" w:rsidRDefault="00C212D6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Regularização de subleito</w:t>
            </w:r>
            <w:r w:rsidRPr="00CE7360">
              <w:rPr>
                <w:rFonts w:ascii="Trebuchet MS" w:hAnsi="Trebuchet MS" w:cs="Calibri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9A9EDD2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m2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154849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7790E500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1ADDF50D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0682FECD" w14:textId="49AD5D37" w:rsidR="00C212D6" w:rsidRPr="00CE7360" w:rsidRDefault="00C212D6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-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6A75AFB3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3FE24CD4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67AA42F2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</w:tr>
      <w:tr w:rsidR="00694FF8" w:rsidRPr="00CE7360" w14:paraId="34D44755" w14:textId="77777777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0A1E04" w14:textId="77777777" w:rsidR="00C212D6" w:rsidRPr="00CE7360" w:rsidRDefault="00C212D6" w:rsidP="00C212D6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52E4FC8" w14:textId="77777777" w:rsidR="00C212D6" w:rsidRPr="00CE7360" w:rsidRDefault="00C212D6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Pavimento + Base Graduada/Macadame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CB75457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m2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2B7FA7" w14:textId="77777777" w:rsidR="00C212D6" w:rsidRPr="00CE7360" w:rsidRDefault="00C212D6" w:rsidP="00C212D6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6F82ACA3" w14:textId="77777777" w:rsidR="00C212D6" w:rsidRPr="00CE7360" w:rsidRDefault="00C212D6" w:rsidP="00C212D6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05D07DC7" w14:textId="77777777" w:rsidR="00C212D6" w:rsidRPr="00CE7360" w:rsidRDefault="00C212D6" w:rsidP="00C212D6">
            <w:pPr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1FCCC851" w14:textId="53B94673" w:rsidR="00C212D6" w:rsidRPr="00CE7360" w:rsidRDefault="00C212D6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 xml:space="preserve">   18.000,00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0E2D8A12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184.158,00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041690B6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1.657.422,00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70BA441F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1.841.580,00</w:t>
            </w:r>
          </w:p>
        </w:tc>
      </w:tr>
      <w:tr w:rsidR="00694FF8" w:rsidRPr="00CE7360" w14:paraId="38B685DF" w14:textId="77777777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EC15B46" w14:textId="77777777" w:rsidR="00C212D6" w:rsidRPr="00CE7360" w:rsidRDefault="00C212D6" w:rsidP="00C212D6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D76CA3" w14:textId="77777777" w:rsidR="00C212D6" w:rsidRPr="00CE7360" w:rsidRDefault="00C212D6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Pavimento + Base Graduada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56F8BBE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m2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350F2D6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1A441471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5242B5E8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5380A40E" w14:textId="3C0CCDDF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 xml:space="preserve">-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09227C4B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0B06ED24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23C431C8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</w:tr>
      <w:tr w:rsidR="00694FF8" w:rsidRPr="00CE7360" w14:paraId="270F7319" w14:textId="77777777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3A890A" w14:textId="77777777" w:rsidR="00C212D6" w:rsidRPr="00CE7360" w:rsidRDefault="00C212D6" w:rsidP="00C212D6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A813FB" w14:textId="77777777" w:rsidR="00C212D6" w:rsidRPr="00CE7360" w:rsidRDefault="00C212D6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Pavimento + Base Solo Cimento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0136BBD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m2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18E630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24B56B64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1D6CEE7C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6A437F93" w14:textId="19FD1720" w:rsidR="00C212D6" w:rsidRPr="00CE7360" w:rsidRDefault="00C212D6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-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3A8216D3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2BB27020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77843C6F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</w:tr>
      <w:tr w:rsidR="00694FF8" w:rsidRPr="00CE7360" w14:paraId="2D26A5E4" w14:textId="77777777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BF5AD4" w14:textId="77777777" w:rsidR="00C212D6" w:rsidRPr="00CE7360" w:rsidRDefault="00C212D6" w:rsidP="00C212D6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0C3B33" w14:textId="77777777" w:rsidR="00C212D6" w:rsidRPr="00CE7360" w:rsidRDefault="00C212D6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Construção de terraço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E47F89B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m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192D6D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455E7A90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3D1A882A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02F05D48" w14:textId="70350555" w:rsidR="00C212D6" w:rsidRPr="00CE7360" w:rsidRDefault="00C212D6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-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5A374CDA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168C1BCB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18130800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</w:tr>
      <w:tr w:rsidR="00694FF8" w:rsidRPr="00CE7360" w14:paraId="125EB555" w14:textId="77777777">
        <w:trPr>
          <w:trHeight w:val="3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B6F704" w14:textId="77777777" w:rsidR="00C212D6" w:rsidRPr="00CE7360" w:rsidRDefault="00C212D6" w:rsidP="00C212D6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C2F3078" w14:textId="77777777" w:rsidR="00C212D6" w:rsidRPr="00CE7360" w:rsidRDefault="00C212D6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Reforma de terraço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963212C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m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FC4397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0FA8202A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6BAA4AB0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7AB9D0F1" w14:textId="5974A9FE" w:rsidR="00C212D6" w:rsidRPr="00CE7360" w:rsidRDefault="00C212D6" w:rsidP="00C212D6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22.500,00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4591ACA1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9.500,00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009878BB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100.500,00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  <w:hideMark/>
          </w:tcPr>
          <w:p w14:paraId="745C420C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110.000,00</w:t>
            </w:r>
          </w:p>
        </w:tc>
      </w:tr>
      <w:tr w:rsidR="00694FF8" w:rsidRPr="00CE7360" w14:paraId="55CD0A16" w14:textId="77777777">
        <w:trPr>
          <w:trHeight w:val="495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5F3D58" w14:textId="77777777" w:rsidR="00C212D6" w:rsidRPr="00CE7360" w:rsidRDefault="00C212D6" w:rsidP="00C212D6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color w:val="000000"/>
                <w:sz w:val="16"/>
                <w:szCs w:val="16"/>
              </w:rPr>
              <w:t>Obras Sociais, Comunitárias e Infraestrutura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C12D0A" w14:textId="77777777" w:rsidR="00C212D6" w:rsidRPr="00CE7360" w:rsidRDefault="00C212D6" w:rsidP="00C212D6">
            <w:pPr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Construção/Reforma de infraestrutura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3E9AAD4" w14:textId="77777777" w:rsidR="00C212D6" w:rsidRPr="00CE7360" w:rsidRDefault="00C212D6" w:rsidP="00C212D6">
            <w:pPr>
              <w:jc w:val="center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global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4B6AD1" w14:textId="77777777" w:rsidR="00C212D6" w:rsidRPr="00CE7360" w:rsidRDefault="00C212D6" w:rsidP="00C212D6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1CD5E0FF" w14:textId="77777777" w:rsidR="00C212D6" w:rsidRPr="00CE7360" w:rsidRDefault="00C212D6" w:rsidP="00C212D6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</w:tcPr>
          <w:p w14:paraId="1D8B375E" w14:textId="77777777" w:rsidR="00C212D6" w:rsidRPr="00CE7360" w:rsidRDefault="00C212D6" w:rsidP="00C212D6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764DD207" w14:textId="4CA2D326" w:rsidR="00C212D6" w:rsidRPr="00CE7360" w:rsidRDefault="00C212D6" w:rsidP="00C212D6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        -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227F4B49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0877E300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  <w:hideMark/>
          </w:tcPr>
          <w:p w14:paraId="7A4C224E" w14:textId="77777777" w:rsidR="00C212D6" w:rsidRPr="00CE7360" w:rsidRDefault="00C212D6" w:rsidP="00C212D6">
            <w:pPr>
              <w:jc w:val="right"/>
              <w:rPr>
                <w:rFonts w:ascii="Trebuchet MS" w:hAnsi="Trebuchet MS" w:cs="Calibri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sz w:val="16"/>
                <w:szCs w:val="16"/>
              </w:rPr>
              <w:t>0,00</w:t>
            </w:r>
          </w:p>
        </w:tc>
      </w:tr>
      <w:tr w:rsidR="007B433A" w:rsidRPr="00CE7360" w14:paraId="7D04F1B3" w14:textId="77777777">
        <w:trPr>
          <w:trHeight w:val="398"/>
          <w:jc w:val="center"/>
        </w:trPr>
        <w:tc>
          <w:tcPr>
            <w:tcW w:w="5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958C49" w14:textId="3FA0C0E7" w:rsidR="007B433A" w:rsidRPr="00CE7360" w:rsidRDefault="007B433A" w:rsidP="00C212D6">
            <w:pP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Total Instrumento de Repasse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033378BB" w14:textId="77777777" w:rsidR="007B433A" w:rsidRPr="00CE7360" w:rsidRDefault="007B433A" w:rsidP="00C212D6">
            <w:pP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68AB57DA" w14:textId="77777777" w:rsidR="007B433A" w:rsidRPr="00CE7360" w:rsidRDefault="007B433A" w:rsidP="00C212D6">
            <w:pP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</w:tcPr>
          <w:p w14:paraId="35A4C8F8" w14:textId="77777777" w:rsidR="007B433A" w:rsidRPr="00CE7360" w:rsidRDefault="007B433A" w:rsidP="00C212D6">
            <w:pPr>
              <w:jc w:val="right"/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272.258,00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</w:tcPr>
          <w:p w14:paraId="0DBEB35B" w14:textId="77777777" w:rsidR="007B433A" w:rsidRPr="00CE7360" w:rsidRDefault="007B433A" w:rsidP="00C212D6">
            <w:pPr>
              <w:jc w:val="right"/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2.492.322,00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</w:tcPr>
          <w:p w14:paraId="67F354B1" w14:textId="77777777" w:rsidR="007B433A" w:rsidRPr="00CE7360" w:rsidRDefault="007B433A" w:rsidP="00C212D6">
            <w:pPr>
              <w:jc w:val="right"/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 w:rsidRPr="00CE7360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2.764.580,00</w:t>
            </w:r>
          </w:p>
        </w:tc>
      </w:tr>
      <w:tr w:rsidR="007B433A" w14:paraId="7A3816DD" w14:textId="77777777">
        <w:trPr>
          <w:trHeight w:val="300"/>
          <w:jc w:val="center"/>
        </w:trPr>
        <w:tc>
          <w:tcPr>
            <w:tcW w:w="5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06E9D0" w14:textId="0BD75175" w:rsidR="007B433A" w:rsidRDefault="007B433A" w:rsidP="00C212D6">
            <w:pP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Percentual de Contrapartida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1C44A78F" w14:textId="77777777" w:rsidR="007B433A" w:rsidRDefault="007B433A" w:rsidP="00C212D6">
            <w:pP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</w:tcPr>
          <w:p w14:paraId="10DCC802" w14:textId="77777777" w:rsidR="007B433A" w:rsidRDefault="007B433A" w:rsidP="00C212D6">
            <w:pP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</w:tcPr>
          <w:p w14:paraId="282564E0" w14:textId="77777777" w:rsidR="007B433A" w:rsidRDefault="007B433A" w:rsidP="00C212D6">
            <w:pPr>
              <w:jc w:val="right"/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9,84%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vAlign w:val="center"/>
          </w:tcPr>
          <w:p w14:paraId="3D9BBBEB" w14:textId="77777777" w:rsidR="007B433A" w:rsidRDefault="007B433A" w:rsidP="00C212D6">
            <w:pPr>
              <w:jc w:val="right"/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90,16%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/>
            <w:noWrap/>
            <w:vAlign w:val="center"/>
          </w:tcPr>
          <w:p w14:paraId="1A84F858" w14:textId="77777777" w:rsidR="007B433A" w:rsidRDefault="007B433A" w:rsidP="00C212D6">
            <w:pPr>
              <w:jc w:val="right"/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100%</w:t>
            </w:r>
          </w:p>
        </w:tc>
      </w:tr>
    </w:tbl>
    <w:p w14:paraId="54D226C0" w14:textId="17523C6B" w:rsidR="00424E1F" w:rsidRDefault="00424E1F" w:rsidP="00424E1F">
      <w:pPr>
        <w:rPr>
          <w:rFonts w:ascii="Arial" w:hAnsi="Arial"/>
        </w:rPr>
      </w:pPr>
    </w:p>
    <w:p w14:paraId="1D25875E" w14:textId="77777777" w:rsidR="00424E1F" w:rsidRDefault="00424E1F" w:rsidP="00424E1F">
      <w:pPr>
        <w:jc w:val="both"/>
        <w:rPr>
          <w:rFonts w:ascii="Arial" w:hAnsi="Arial"/>
        </w:rPr>
      </w:pPr>
    </w:p>
    <w:p w14:paraId="43C6DF0A" w14:textId="77777777" w:rsidR="00424E1F" w:rsidRPr="007B433A" w:rsidRDefault="00424E1F" w:rsidP="007B433A">
      <w:pPr>
        <w:spacing w:after="120"/>
        <w:ind w:left="567" w:right="530"/>
        <w:jc w:val="both"/>
        <w:rPr>
          <w:rFonts w:ascii="Arial" w:hAnsi="Arial"/>
          <w:sz w:val="22"/>
          <w:szCs w:val="22"/>
          <w:highlight w:val="yellow"/>
        </w:rPr>
      </w:pPr>
      <w:r w:rsidRPr="007B433A">
        <w:rPr>
          <w:rFonts w:ascii="Arial" w:hAnsi="Arial"/>
          <w:sz w:val="22"/>
          <w:szCs w:val="22"/>
          <w:vertAlign w:val="superscript"/>
        </w:rPr>
        <w:t>1</w:t>
      </w:r>
      <w:r w:rsidRPr="007B433A">
        <w:rPr>
          <w:rFonts w:ascii="Arial" w:hAnsi="Arial"/>
          <w:sz w:val="22"/>
          <w:szCs w:val="22"/>
        </w:rPr>
        <w:t xml:space="preserve"> A atividade foi realizada para implantação de pavimento asfáltico, sendo registrado o quantitativo físico, porém o recurso financeiro atribuído na sua totalidade à atividade de pavimento asfáltico </w:t>
      </w:r>
      <w:r w:rsidRPr="007B433A">
        <w:rPr>
          <w:rFonts w:ascii="Arial" w:hAnsi="Arial"/>
          <w:sz w:val="22"/>
          <w:szCs w:val="22"/>
          <w:highlight w:val="yellow"/>
        </w:rPr>
        <w:t xml:space="preserve">(quando houver). </w:t>
      </w:r>
    </w:p>
    <w:p w14:paraId="3F675DD2" w14:textId="77777777" w:rsidR="00424E1F" w:rsidRPr="007B433A" w:rsidRDefault="00424E1F" w:rsidP="007B433A">
      <w:pPr>
        <w:ind w:left="567" w:right="530"/>
        <w:jc w:val="both"/>
        <w:rPr>
          <w:rFonts w:ascii="Arial" w:hAnsi="Arial"/>
          <w:sz w:val="22"/>
          <w:szCs w:val="22"/>
        </w:rPr>
      </w:pPr>
      <w:r w:rsidRPr="007B433A">
        <w:rPr>
          <w:rFonts w:ascii="Arial" w:hAnsi="Arial"/>
          <w:sz w:val="22"/>
          <w:szCs w:val="22"/>
        </w:rPr>
        <w:t xml:space="preserve">O Termo de Aceitação Definitiva para obras de engenharia foi anexado no sistema bússola social na etapa de conclusão da atividade, não sendo apresentado novamente no encerramento do Instrumento Contratual </w:t>
      </w:r>
      <w:r w:rsidRPr="007B433A">
        <w:rPr>
          <w:rFonts w:ascii="Arial" w:hAnsi="Arial"/>
          <w:sz w:val="22"/>
          <w:szCs w:val="22"/>
          <w:highlight w:val="yellow"/>
        </w:rPr>
        <w:t>(quando houver)</w:t>
      </w:r>
      <w:r w:rsidRPr="007B433A">
        <w:rPr>
          <w:rFonts w:ascii="Arial" w:hAnsi="Arial"/>
          <w:sz w:val="22"/>
          <w:szCs w:val="22"/>
        </w:rPr>
        <w:t xml:space="preserve">. </w:t>
      </w:r>
    </w:p>
    <w:p w14:paraId="48017822" w14:textId="77777777" w:rsidR="001557C0" w:rsidRDefault="001557C0"/>
    <w:p w14:paraId="40C5D12A" w14:textId="77777777" w:rsidR="001557C0" w:rsidRDefault="001557C0"/>
    <w:p w14:paraId="1C832D61" w14:textId="77777777" w:rsidR="001557C0" w:rsidRDefault="001557C0"/>
    <w:p w14:paraId="4FD2C0A1" w14:textId="77777777" w:rsidR="001557C0" w:rsidRDefault="001557C0"/>
    <w:p w14:paraId="7C8BCFC4" w14:textId="77777777" w:rsidR="001557C0" w:rsidRDefault="001557C0"/>
    <w:p w14:paraId="34C941D3" w14:textId="77777777" w:rsidR="001557C0" w:rsidRDefault="001557C0"/>
    <w:p w14:paraId="186647FA" w14:textId="77777777" w:rsidR="001557C0" w:rsidRPr="002A34B4" w:rsidRDefault="001557C0"/>
    <w:sectPr w:rsidR="001557C0" w:rsidRPr="002A34B4" w:rsidSect="00424E1F">
      <w:pgSz w:w="15840" w:h="12240" w:orient="landscape"/>
      <w:pgMar w:top="1701" w:right="992" w:bottom="1701" w:left="1418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OAO PAULO BUENO DO PRADO" w:date="2025-11-14T10:07:00Z" w:initials="JP">
    <w:p w14:paraId="6E3ADE29" w14:textId="77777777" w:rsidR="00074C01" w:rsidRDefault="00074C01" w:rsidP="00074C01">
      <w:pPr>
        <w:pStyle w:val="Textodecomentrio"/>
      </w:pPr>
      <w:r>
        <w:rPr>
          <w:rStyle w:val="Refdecomentrio"/>
        </w:rPr>
        <w:annotationRef/>
      </w:r>
      <w:r>
        <w:t>ATENÇÃO! Escolher apenas uma opção das 3 disponíveis, aquela em que seu município se enquadrar.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E3ADE2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13E9BAD" w16cex:dateUtc="2025-11-14T13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E3ADE29" w16cid:durableId="013E9B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73FD2" w14:textId="77777777" w:rsidR="009F51FF" w:rsidRDefault="009F51FF" w:rsidP="00065C66">
      <w:r>
        <w:separator/>
      </w:r>
    </w:p>
  </w:endnote>
  <w:endnote w:type="continuationSeparator" w:id="0">
    <w:p w14:paraId="32B146EF" w14:textId="77777777" w:rsidR="009F51FF" w:rsidRDefault="009F51FF" w:rsidP="00065C66">
      <w:r>
        <w:continuationSeparator/>
      </w:r>
    </w:p>
  </w:endnote>
  <w:endnote w:type="continuationNotice" w:id="1">
    <w:p w14:paraId="19CC0784" w14:textId="77777777" w:rsidR="009F51FF" w:rsidRDefault="009F51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69FA0" w14:textId="77777777" w:rsidR="00065C66" w:rsidRDefault="00065C66" w:rsidP="00065C66">
    <w:pPr>
      <w:pStyle w:val="Rodap"/>
      <w:jc w:val="center"/>
    </w:pP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A8447C">
      <w:rPr>
        <w:noProof/>
      </w:rPr>
      <w:t>1</w:t>
    </w:r>
    <w:r>
      <w:fldChar w:fldCharType="end"/>
    </w:r>
    <w:r>
      <w:t xml:space="preserve"> de </w:t>
    </w:r>
    <w:r>
      <w:fldChar w:fldCharType="begin"/>
    </w:r>
    <w:r>
      <w:instrText xml:space="preserve"> NUMPAGES </w:instrText>
    </w:r>
    <w:r>
      <w:fldChar w:fldCharType="separate"/>
    </w:r>
    <w:r w:rsidR="00A8447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3DC6E" w14:textId="77777777" w:rsidR="009F51FF" w:rsidRDefault="009F51FF" w:rsidP="00065C66">
      <w:r>
        <w:separator/>
      </w:r>
    </w:p>
  </w:footnote>
  <w:footnote w:type="continuationSeparator" w:id="0">
    <w:p w14:paraId="62032F7A" w14:textId="77777777" w:rsidR="009F51FF" w:rsidRDefault="009F51FF" w:rsidP="00065C66">
      <w:r>
        <w:continuationSeparator/>
      </w:r>
    </w:p>
  </w:footnote>
  <w:footnote w:type="continuationNotice" w:id="1">
    <w:p w14:paraId="758701B5" w14:textId="77777777" w:rsidR="009F51FF" w:rsidRDefault="009F51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F66F1"/>
    <w:multiLevelType w:val="hybridMultilevel"/>
    <w:tmpl w:val="833866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8437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AO PAULO BUENO DO PRADO">
    <w15:presenceInfo w15:providerId="AD" w15:userId="S::JPPRADO@ITAIPU.GOV.BR::e05d3515-e3d1-48f8-bec1-da9fa3095e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2C57"/>
    <w:rsid w:val="00001E08"/>
    <w:rsid w:val="00011CC3"/>
    <w:rsid w:val="00014D28"/>
    <w:rsid w:val="00016D5A"/>
    <w:rsid w:val="00063AFD"/>
    <w:rsid w:val="00065C66"/>
    <w:rsid w:val="00074026"/>
    <w:rsid w:val="00074C01"/>
    <w:rsid w:val="0007596E"/>
    <w:rsid w:val="00086C12"/>
    <w:rsid w:val="000A656C"/>
    <w:rsid w:val="000B5826"/>
    <w:rsid w:val="000C5EFE"/>
    <w:rsid w:val="000F71B7"/>
    <w:rsid w:val="001118FA"/>
    <w:rsid w:val="001137B6"/>
    <w:rsid w:val="00122A45"/>
    <w:rsid w:val="001557C0"/>
    <w:rsid w:val="001767B7"/>
    <w:rsid w:val="001B5682"/>
    <w:rsid w:val="001C0122"/>
    <w:rsid w:val="0023105A"/>
    <w:rsid w:val="00247C3D"/>
    <w:rsid w:val="00255C35"/>
    <w:rsid w:val="00262331"/>
    <w:rsid w:val="00276661"/>
    <w:rsid w:val="00293185"/>
    <w:rsid w:val="002A34B4"/>
    <w:rsid w:val="002A4E9B"/>
    <w:rsid w:val="002B07CD"/>
    <w:rsid w:val="002C4D13"/>
    <w:rsid w:val="002D7977"/>
    <w:rsid w:val="002F3E8B"/>
    <w:rsid w:val="00302DEE"/>
    <w:rsid w:val="003039F9"/>
    <w:rsid w:val="00317AB7"/>
    <w:rsid w:val="003257CE"/>
    <w:rsid w:val="00326E10"/>
    <w:rsid w:val="0033084C"/>
    <w:rsid w:val="003363A9"/>
    <w:rsid w:val="00337566"/>
    <w:rsid w:val="00357DC1"/>
    <w:rsid w:val="00376B85"/>
    <w:rsid w:val="003A3904"/>
    <w:rsid w:val="003B1FB0"/>
    <w:rsid w:val="003D5B43"/>
    <w:rsid w:val="003E1E71"/>
    <w:rsid w:val="003F3103"/>
    <w:rsid w:val="00424E1F"/>
    <w:rsid w:val="00430082"/>
    <w:rsid w:val="004535F7"/>
    <w:rsid w:val="0046692E"/>
    <w:rsid w:val="00490185"/>
    <w:rsid w:val="0049155A"/>
    <w:rsid w:val="004A099E"/>
    <w:rsid w:val="004A1230"/>
    <w:rsid w:val="004A2D7A"/>
    <w:rsid w:val="004B32C1"/>
    <w:rsid w:val="004F5A10"/>
    <w:rsid w:val="00534DE0"/>
    <w:rsid w:val="00541E48"/>
    <w:rsid w:val="005955E9"/>
    <w:rsid w:val="005E1601"/>
    <w:rsid w:val="005F2710"/>
    <w:rsid w:val="005F628E"/>
    <w:rsid w:val="00620FF1"/>
    <w:rsid w:val="00625204"/>
    <w:rsid w:val="00630672"/>
    <w:rsid w:val="0064000B"/>
    <w:rsid w:val="00652872"/>
    <w:rsid w:val="00694FF8"/>
    <w:rsid w:val="006E4712"/>
    <w:rsid w:val="006E67DA"/>
    <w:rsid w:val="00742E33"/>
    <w:rsid w:val="0076493B"/>
    <w:rsid w:val="0076786E"/>
    <w:rsid w:val="00785CAC"/>
    <w:rsid w:val="007B433A"/>
    <w:rsid w:val="007C0D36"/>
    <w:rsid w:val="007D2B4D"/>
    <w:rsid w:val="007E740C"/>
    <w:rsid w:val="007F4396"/>
    <w:rsid w:val="00813020"/>
    <w:rsid w:val="00814AF4"/>
    <w:rsid w:val="008252C8"/>
    <w:rsid w:val="008718CA"/>
    <w:rsid w:val="008812F6"/>
    <w:rsid w:val="00891E1D"/>
    <w:rsid w:val="008D3FBE"/>
    <w:rsid w:val="008D425A"/>
    <w:rsid w:val="008F77FD"/>
    <w:rsid w:val="009524A8"/>
    <w:rsid w:val="00961088"/>
    <w:rsid w:val="00981C33"/>
    <w:rsid w:val="0099558B"/>
    <w:rsid w:val="009A1755"/>
    <w:rsid w:val="009A5164"/>
    <w:rsid w:val="009B664F"/>
    <w:rsid w:val="009F51FF"/>
    <w:rsid w:val="00A22F8D"/>
    <w:rsid w:val="00A26A95"/>
    <w:rsid w:val="00A34804"/>
    <w:rsid w:val="00A3628B"/>
    <w:rsid w:val="00A41ECA"/>
    <w:rsid w:val="00A6362F"/>
    <w:rsid w:val="00A769FB"/>
    <w:rsid w:val="00A8447C"/>
    <w:rsid w:val="00AA445C"/>
    <w:rsid w:val="00AD5DDE"/>
    <w:rsid w:val="00AD7373"/>
    <w:rsid w:val="00AE1280"/>
    <w:rsid w:val="00B02C57"/>
    <w:rsid w:val="00B16167"/>
    <w:rsid w:val="00B50423"/>
    <w:rsid w:val="00B515FC"/>
    <w:rsid w:val="00B55BD0"/>
    <w:rsid w:val="00B60699"/>
    <w:rsid w:val="00B658FE"/>
    <w:rsid w:val="00B821EE"/>
    <w:rsid w:val="00BA1A58"/>
    <w:rsid w:val="00BD2B70"/>
    <w:rsid w:val="00BE0923"/>
    <w:rsid w:val="00C212D6"/>
    <w:rsid w:val="00C26A07"/>
    <w:rsid w:val="00C31A68"/>
    <w:rsid w:val="00C40253"/>
    <w:rsid w:val="00C62CC2"/>
    <w:rsid w:val="00C670B8"/>
    <w:rsid w:val="00C931A8"/>
    <w:rsid w:val="00CB00BF"/>
    <w:rsid w:val="00CB65D5"/>
    <w:rsid w:val="00CE64E5"/>
    <w:rsid w:val="00CE7360"/>
    <w:rsid w:val="00D20BB3"/>
    <w:rsid w:val="00D4151C"/>
    <w:rsid w:val="00D54C17"/>
    <w:rsid w:val="00D6551C"/>
    <w:rsid w:val="00D97F52"/>
    <w:rsid w:val="00DA1382"/>
    <w:rsid w:val="00DA1A44"/>
    <w:rsid w:val="00DC2B11"/>
    <w:rsid w:val="00DD6085"/>
    <w:rsid w:val="00DF0116"/>
    <w:rsid w:val="00E364B5"/>
    <w:rsid w:val="00E3794E"/>
    <w:rsid w:val="00E405DF"/>
    <w:rsid w:val="00E44D87"/>
    <w:rsid w:val="00E65D0D"/>
    <w:rsid w:val="00E75C56"/>
    <w:rsid w:val="00E94DAC"/>
    <w:rsid w:val="00EA4840"/>
    <w:rsid w:val="00EA6F37"/>
    <w:rsid w:val="00ED140F"/>
    <w:rsid w:val="00EE2110"/>
    <w:rsid w:val="00EE4B22"/>
    <w:rsid w:val="00F027AF"/>
    <w:rsid w:val="00F1377F"/>
    <w:rsid w:val="00F15304"/>
    <w:rsid w:val="00F466A5"/>
    <w:rsid w:val="00F86689"/>
    <w:rsid w:val="00F8681D"/>
    <w:rsid w:val="00FB36AF"/>
    <w:rsid w:val="00FC05CA"/>
    <w:rsid w:val="00FC0861"/>
    <w:rsid w:val="00FE455C"/>
    <w:rsid w:val="01D07E4D"/>
    <w:rsid w:val="07C31AF0"/>
    <w:rsid w:val="095E396F"/>
    <w:rsid w:val="10DAF076"/>
    <w:rsid w:val="11818C2D"/>
    <w:rsid w:val="15A225B7"/>
    <w:rsid w:val="1DCD0E88"/>
    <w:rsid w:val="1EBA9003"/>
    <w:rsid w:val="1FAA7BA5"/>
    <w:rsid w:val="205576BB"/>
    <w:rsid w:val="23E62624"/>
    <w:rsid w:val="26594A30"/>
    <w:rsid w:val="2998BC51"/>
    <w:rsid w:val="29C2274C"/>
    <w:rsid w:val="2A28B0B7"/>
    <w:rsid w:val="2C9A3F02"/>
    <w:rsid w:val="30763BB8"/>
    <w:rsid w:val="3C561D8F"/>
    <w:rsid w:val="453EE1DC"/>
    <w:rsid w:val="48C40B02"/>
    <w:rsid w:val="4EC993AC"/>
    <w:rsid w:val="52B1306C"/>
    <w:rsid w:val="5E4AE03E"/>
    <w:rsid w:val="5ECF83A2"/>
    <w:rsid w:val="62603189"/>
    <w:rsid w:val="691CBAAF"/>
    <w:rsid w:val="766F987E"/>
    <w:rsid w:val="7786C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BB890F"/>
  <w15:chartTrackingRefBased/>
  <w15:docId w15:val="{038D5C55-837D-4F7A-A476-8EE80143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E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Pr>
      <w:sz w:val="18"/>
    </w:rPr>
  </w:style>
  <w:style w:type="paragraph" w:styleId="Cabealho">
    <w:name w:val="header"/>
    <w:basedOn w:val="Normal"/>
    <w:link w:val="CabealhoChar"/>
    <w:uiPriority w:val="99"/>
    <w:unhideWhenUsed/>
    <w:rsid w:val="00065C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5C66"/>
  </w:style>
  <w:style w:type="paragraph" w:styleId="Rodap">
    <w:name w:val="footer"/>
    <w:basedOn w:val="Normal"/>
    <w:link w:val="RodapChar"/>
    <w:uiPriority w:val="99"/>
    <w:unhideWhenUsed/>
    <w:rsid w:val="00065C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5C66"/>
  </w:style>
  <w:style w:type="paragraph" w:styleId="Textodebalo">
    <w:name w:val="Balloon Text"/>
    <w:basedOn w:val="Normal"/>
    <w:link w:val="TextodebaloChar"/>
    <w:uiPriority w:val="99"/>
    <w:semiHidden/>
    <w:unhideWhenUsed/>
    <w:rsid w:val="00A844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8447C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rsid w:val="00A362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3628B"/>
  </w:style>
  <w:style w:type="character" w:customStyle="1" w:styleId="TextodecomentrioChar">
    <w:name w:val="Texto de comentário Char"/>
    <w:basedOn w:val="Fontepargpadro"/>
    <w:link w:val="Textodecomentrio"/>
    <w:uiPriority w:val="99"/>
    <w:rsid w:val="00A3628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628B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3628B"/>
    <w:rPr>
      <w:b/>
      <w:bCs/>
    </w:rPr>
  </w:style>
  <w:style w:type="paragraph" w:styleId="Reviso">
    <w:name w:val="Revision"/>
    <w:hidden/>
    <w:uiPriority w:val="99"/>
    <w:semiHidden/>
    <w:rsid w:val="004A0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2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6DADB8313D0D43BF8E5AB03BDF0162" ma:contentTypeVersion="14" ma:contentTypeDescription="Crie um novo documento." ma:contentTypeScope="" ma:versionID="c1472a70ba9530ac1fd323cd7dec4f56">
  <xsd:schema xmlns:xsd="http://www.w3.org/2001/XMLSchema" xmlns:xs="http://www.w3.org/2001/XMLSchema" xmlns:p="http://schemas.microsoft.com/office/2006/metadata/properties" xmlns:ns2="a8e7f3be-be94-45f9-9e2e-2c14dcb42479" xmlns:ns3="d3fba575-8c8a-4779-b6d0-dfefffdae148" targetNamespace="http://schemas.microsoft.com/office/2006/metadata/properties" ma:root="true" ma:fieldsID="39ac16a34319cd1f1d2732ed2b0f20db" ns2:_="" ns3:_="">
    <xsd:import namespace="a8e7f3be-be94-45f9-9e2e-2c14dcb42479"/>
    <xsd:import namespace="d3fba575-8c8a-4779-b6d0-dfefffdae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7f3be-be94-45f9-9e2e-2c14dcb42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6c01fdd-2a87-4ccc-945e-4b3885ea1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a575-8c8a-4779-b6d0-dfefffdae14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8e3062-0226-4088-a158-05b36ba216f6}" ma:internalName="TaxCatchAll" ma:showField="CatchAllData" ma:web="d3fba575-8c8a-4779-b6d0-dfefffdae1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fba575-8c8a-4779-b6d0-dfefffdae148" xsi:nil="true"/>
    <lcf76f155ced4ddcb4097134ff3c332f xmlns="a8e7f3be-be94-45f9-9e2e-2c14dcb424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D216CC-1156-455E-92D9-15AE0B224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e7f3be-be94-45f9-9e2e-2c14dcb42479"/>
    <ds:schemaRef ds:uri="d3fba575-8c8a-4779-b6d0-dfefffdae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C498E4-B95D-4022-9D24-F9F674B8F1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3DF660-4275-4F32-BDAF-C62FFF9257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723AB0-0A9D-4DDA-B146-88B6E1D98CF4}">
  <ds:schemaRefs>
    <ds:schemaRef ds:uri="http://schemas.microsoft.com/office/2006/metadata/properties"/>
    <ds:schemaRef ds:uri="http://schemas.microsoft.com/office/infopath/2007/PartnerControls"/>
    <ds:schemaRef ds:uri="d3fba575-8c8a-4779-b6d0-dfefffdae148"/>
    <ds:schemaRef ds:uri="a8e7f3be-be94-45f9-9e2e-2c14dcb424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844</Words>
  <Characters>5230</Characters>
  <Application>Microsoft Office Word</Application>
  <DocSecurity>0</DocSecurity>
  <Lines>581</Lines>
  <Paragraphs>303</Paragraphs>
  <ScaleCrop>false</ScaleCrop>
  <Company>Itaipu Binacional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Cumprimento do Objeto</dc:title>
  <dc:subject/>
  <dc:creator>Itaipu Binacional</dc:creator>
  <cp:keywords/>
  <cp:lastModifiedBy>JOAO PAULO BUENO DO PRADO</cp:lastModifiedBy>
  <cp:revision>68</cp:revision>
  <cp:lastPrinted>2011-10-06T16:14:00Z</cp:lastPrinted>
  <dcterms:created xsi:type="dcterms:W3CDTF">2024-11-13T01:00:00Z</dcterms:created>
  <dcterms:modified xsi:type="dcterms:W3CDTF">2025-11-14T13:12:00Z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0x010100B46DADB8313D0D43BF8E5AB03BDF0162</vt:lpwstr>
  </property>
  <property fmtid="{D5CDD505-2E9C-101B-9397-08002B2CF9AE}" pid="4" name="docLang">
    <vt:lpwstr>pt</vt:lpwstr>
  </property>
</Properties>
</file>